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BE824" w14:textId="77777777" w:rsidR="00E57609" w:rsidRPr="008D764B" w:rsidRDefault="00240298" w:rsidP="000168AA">
      <w:pPr>
        <w:jc w:val="center"/>
        <w:rPr>
          <w:rFonts w:ascii="Verdana" w:hAnsi="Verdana"/>
          <w:i/>
          <w:sz w:val="16"/>
          <w:szCs w:val="16"/>
          <w:lang w:val="es-ES_tradnl"/>
        </w:rPr>
      </w:pPr>
      <w:r>
        <w:rPr>
          <w:rFonts w:ascii="Verdana" w:hAnsi="Verdana"/>
          <w:sz w:val="32"/>
          <w:szCs w:val="28"/>
        </w:rPr>
        <w:tab/>
      </w:r>
      <w:r>
        <w:rPr>
          <w:rFonts w:ascii="Verdana" w:hAnsi="Verdana"/>
          <w:sz w:val="32"/>
          <w:szCs w:val="28"/>
        </w:rPr>
        <w:tab/>
      </w:r>
      <w:r>
        <w:rPr>
          <w:rFonts w:ascii="Verdana" w:hAnsi="Verdana"/>
          <w:sz w:val="32"/>
          <w:szCs w:val="28"/>
        </w:rPr>
        <w:tab/>
      </w:r>
      <w:r>
        <w:rPr>
          <w:rFonts w:ascii="Verdana" w:hAnsi="Verdana"/>
          <w:sz w:val="32"/>
          <w:szCs w:val="28"/>
        </w:rPr>
        <w:tab/>
      </w:r>
      <w:r>
        <w:rPr>
          <w:rFonts w:ascii="Verdana" w:hAnsi="Verdana"/>
          <w:sz w:val="32"/>
          <w:szCs w:val="28"/>
        </w:rPr>
        <w:tab/>
      </w:r>
      <w:r>
        <w:rPr>
          <w:rFonts w:ascii="Verdana" w:hAnsi="Verdana"/>
          <w:sz w:val="32"/>
          <w:szCs w:val="28"/>
        </w:rPr>
        <w:tab/>
      </w:r>
      <w:r>
        <w:rPr>
          <w:rFonts w:ascii="Verdana" w:hAnsi="Verdana"/>
          <w:sz w:val="32"/>
          <w:szCs w:val="28"/>
        </w:rPr>
        <w:tab/>
      </w:r>
      <w:r>
        <w:rPr>
          <w:rFonts w:ascii="Verdana" w:hAnsi="Verdana"/>
          <w:sz w:val="32"/>
          <w:szCs w:val="28"/>
        </w:rPr>
        <w:tab/>
      </w:r>
      <w:r w:rsidRPr="008D764B">
        <w:rPr>
          <w:rFonts w:ascii="Verdana" w:hAnsi="Verdana"/>
          <w:sz w:val="32"/>
          <w:szCs w:val="28"/>
          <w:lang w:val="es-ES_tradnl"/>
        </w:rPr>
        <w:t xml:space="preserve">    </w:t>
      </w:r>
    </w:p>
    <w:p w14:paraId="5C30FD95" w14:textId="6C88A25D" w:rsidR="00731E07" w:rsidRDefault="00FF53C8" w:rsidP="00FF53C8">
      <w:pPr>
        <w:pStyle w:val="Title"/>
        <w:rPr>
          <w:rFonts w:ascii="Verdana" w:hAnsi="Verdana"/>
          <w:sz w:val="24"/>
          <w:szCs w:val="24"/>
          <w:lang w:val="es-ES"/>
        </w:rPr>
      </w:pPr>
      <w:r w:rsidRPr="00FF53C8">
        <w:rPr>
          <w:rFonts w:ascii="Verdana" w:hAnsi="Verdana"/>
          <w:sz w:val="24"/>
          <w:szCs w:val="24"/>
          <w:lang w:val="es-ES"/>
        </w:rPr>
        <w:t>Taller nacional de la OMC sobre Medidas Sanitarias y Fitosanitarias</w:t>
      </w:r>
      <w:r w:rsidR="00E65E7A" w:rsidRPr="001E1152">
        <w:rPr>
          <w:rFonts w:ascii="Verdana" w:hAnsi="Verdana"/>
          <w:sz w:val="24"/>
          <w:szCs w:val="24"/>
          <w:lang w:val="es-ES"/>
        </w:rPr>
        <w:t xml:space="preserve"> (ACUERDO MSF</w:t>
      </w:r>
      <w:r w:rsidR="00EC5C3E" w:rsidRPr="001E1152">
        <w:rPr>
          <w:rFonts w:ascii="Verdana" w:hAnsi="Verdana"/>
          <w:sz w:val="24"/>
          <w:szCs w:val="24"/>
          <w:lang w:val="es-ES"/>
        </w:rPr>
        <w:t>)</w:t>
      </w:r>
    </w:p>
    <w:p w14:paraId="4BA64803" w14:textId="77777777" w:rsidR="00401377" w:rsidRDefault="00401377" w:rsidP="008D764B">
      <w:pPr>
        <w:pStyle w:val="Title"/>
        <w:rPr>
          <w:rFonts w:ascii="Verdana" w:hAnsi="Verdana"/>
          <w:sz w:val="24"/>
          <w:szCs w:val="24"/>
          <w:lang w:val="es-ES"/>
        </w:rPr>
      </w:pPr>
    </w:p>
    <w:p w14:paraId="3395C2DE" w14:textId="6E23203D" w:rsidR="00401377" w:rsidRDefault="00401377" w:rsidP="008D764B">
      <w:pPr>
        <w:pStyle w:val="Title"/>
        <w:rPr>
          <w:rFonts w:ascii="Verdana" w:hAnsi="Verdana"/>
          <w:sz w:val="24"/>
          <w:szCs w:val="24"/>
          <w:lang w:val="es-ES"/>
        </w:rPr>
      </w:pPr>
      <w:r w:rsidRPr="00401377">
        <w:rPr>
          <w:rFonts w:ascii="Verdana" w:hAnsi="Verdana"/>
          <w:sz w:val="24"/>
          <w:szCs w:val="24"/>
          <w:lang w:val="es-ES"/>
        </w:rPr>
        <w:t xml:space="preserve">del 1 al </w:t>
      </w:r>
      <w:r w:rsidR="00E32038">
        <w:rPr>
          <w:rFonts w:ascii="Verdana" w:hAnsi="Verdana"/>
          <w:sz w:val="24"/>
          <w:szCs w:val="24"/>
          <w:lang w:val="es-ES"/>
        </w:rPr>
        <w:t>3</w:t>
      </w:r>
      <w:r w:rsidRPr="00401377">
        <w:rPr>
          <w:rFonts w:ascii="Verdana" w:hAnsi="Verdana"/>
          <w:sz w:val="24"/>
          <w:szCs w:val="24"/>
          <w:lang w:val="es-ES"/>
        </w:rPr>
        <w:t xml:space="preserve"> de diciembre de 2026</w:t>
      </w:r>
    </w:p>
    <w:p w14:paraId="427163A9" w14:textId="77777777" w:rsidR="008D764B" w:rsidRPr="0019704A" w:rsidRDefault="008D764B" w:rsidP="008D764B">
      <w:pPr>
        <w:pStyle w:val="Title"/>
        <w:rPr>
          <w:rFonts w:ascii="Verdana" w:hAnsi="Verdana"/>
          <w:b w:val="0"/>
          <w:szCs w:val="22"/>
          <w:highlight w:val="yellow"/>
          <w:lang w:val="es-ES"/>
        </w:rPr>
      </w:pPr>
    </w:p>
    <w:tbl>
      <w:tblPr>
        <w:tblStyle w:val="WTOTable1"/>
        <w:tblW w:w="9351" w:type="dxa"/>
        <w:tblLook w:val="04A0" w:firstRow="1" w:lastRow="0" w:firstColumn="1" w:lastColumn="0" w:noHBand="0" w:noVBand="1"/>
      </w:tblPr>
      <w:tblGrid>
        <w:gridCol w:w="1503"/>
        <w:gridCol w:w="7848"/>
      </w:tblGrid>
      <w:tr w:rsidR="00A62CD3" w:rsidRPr="00653D79" w14:paraId="43FB39B8" w14:textId="77777777" w:rsidTr="00AA231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351" w:type="dxa"/>
            <w:gridSpan w:val="2"/>
          </w:tcPr>
          <w:p w14:paraId="7B4C94F3" w14:textId="55C6AAF5" w:rsidR="00A62CD3" w:rsidRPr="00A62CD3" w:rsidRDefault="00A62CD3" w:rsidP="00A20F54">
            <w:pPr>
              <w:spacing w:before="120" w:after="120"/>
              <w:rPr>
                <w:sz w:val="18"/>
                <w:szCs w:val="18"/>
                <w:highlight w:val="yellow"/>
                <w:lang w:val="es-ES"/>
              </w:rPr>
            </w:pPr>
            <w:r w:rsidRPr="00A62CD3">
              <w:rPr>
                <w:b w:val="0"/>
                <w:szCs w:val="22"/>
                <w:highlight w:val="yellow"/>
                <w:lang w:val="es-ES"/>
              </w:rPr>
              <w:br w:type="page"/>
            </w:r>
            <w:r w:rsidRPr="00A62CD3">
              <w:rPr>
                <w:sz w:val="18"/>
                <w:szCs w:val="18"/>
                <w:lang w:val="es-ES"/>
              </w:rPr>
              <w:t xml:space="preserve">Día 1: </w:t>
            </w:r>
            <w:r w:rsidR="00E04D44">
              <w:rPr>
                <w:sz w:val="18"/>
                <w:szCs w:val="18"/>
                <w:lang w:val="es-ES"/>
              </w:rPr>
              <w:t xml:space="preserve">01/12/2026 </w:t>
            </w:r>
            <w:proofErr w:type="gramStart"/>
            <w:r w:rsidR="00074A2A">
              <w:rPr>
                <w:sz w:val="18"/>
                <w:szCs w:val="18"/>
                <w:lang w:val="es-ES"/>
              </w:rPr>
              <w:t>Martes</w:t>
            </w:r>
            <w:proofErr w:type="gramEnd"/>
            <w:r w:rsidR="00E46334">
              <w:rPr>
                <w:sz w:val="18"/>
                <w:szCs w:val="18"/>
                <w:lang w:val="es-ES"/>
              </w:rPr>
              <w:t xml:space="preserve"> 01</w:t>
            </w:r>
          </w:p>
        </w:tc>
      </w:tr>
      <w:tr w:rsidR="00A62CD3" w:rsidRPr="000A5B8F" w14:paraId="56C3A44F" w14:textId="77777777" w:rsidTr="00AA231A">
        <w:tc>
          <w:tcPr>
            <w:tcW w:w="1503" w:type="dxa"/>
          </w:tcPr>
          <w:p w14:paraId="17E22309" w14:textId="77777777" w:rsidR="00A62CD3" w:rsidRPr="00A62CD3" w:rsidRDefault="00A62CD3" w:rsidP="00A20F54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A62CD3">
              <w:rPr>
                <w:b/>
                <w:sz w:val="18"/>
                <w:szCs w:val="18"/>
                <w:lang w:val="es-GT"/>
              </w:rPr>
              <w:t>08:30-09:00</w:t>
            </w:r>
          </w:p>
        </w:tc>
        <w:tc>
          <w:tcPr>
            <w:tcW w:w="7848" w:type="dxa"/>
          </w:tcPr>
          <w:p w14:paraId="5966C5EB" w14:textId="77777777" w:rsidR="00A62CD3" w:rsidRPr="00A62CD3" w:rsidRDefault="00A62CD3" w:rsidP="00A20F54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A62CD3">
              <w:rPr>
                <w:b/>
                <w:sz w:val="18"/>
                <w:szCs w:val="18"/>
                <w:lang w:val="es-GT"/>
              </w:rPr>
              <w:t>Registro de participantes</w:t>
            </w:r>
          </w:p>
        </w:tc>
      </w:tr>
      <w:tr w:rsidR="00A62CD3" w:rsidRPr="00DF5D5E" w14:paraId="5D0FA3B7" w14:textId="77777777" w:rsidTr="00AA23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9"/>
        </w:trPr>
        <w:tc>
          <w:tcPr>
            <w:tcW w:w="1503" w:type="dxa"/>
          </w:tcPr>
          <w:p w14:paraId="2A833FAB" w14:textId="73D0FFB0" w:rsidR="00A62CD3" w:rsidRPr="00A62CD3" w:rsidRDefault="00A62CD3" w:rsidP="00A20F54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A62CD3">
              <w:rPr>
                <w:b/>
                <w:sz w:val="18"/>
                <w:szCs w:val="18"/>
                <w:lang w:val="es-GT"/>
              </w:rPr>
              <w:t>09:00-09:</w:t>
            </w:r>
            <w:r w:rsidR="00E1416F">
              <w:rPr>
                <w:b/>
                <w:sz w:val="18"/>
                <w:szCs w:val="18"/>
                <w:lang w:val="es-GT"/>
              </w:rPr>
              <w:t>2</w:t>
            </w:r>
            <w:r w:rsidR="00E40F36">
              <w:rPr>
                <w:b/>
                <w:sz w:val="18"/>
                <w:szCs w:val="18"/>
                <w:lang w:val="es-GT"/>
              </w:rPr>
              <w:t>0</w:t>
            </w:r>
          </w:p>
        </w:tc>
        <w:tc>
          <w:tcPr>
            <w:tcW w:w="7848" w:type="dxa"/>
          </w:tcPr>
          <w:p w14:paraId="082E5C37" w14:textId="2D136AC9" w:rsidR="00A62CD3" w:rsidRPr="004456FA" w:rsidRDefault="00A62CD3" w:rsidP="00A20F54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4456FA">
              <w:rPr>
                <w:b/>
                <w:sz w:val="18"/>
                <w:szCs w:val="18"/>
                <w:lang w:val="es-GT"/>
              </w:rPr>
              <w:t>Ceremonia de apertura</w:t>
            </w:r>
          </w:p>
          <w:p w14:paraId="3D7C1A74" w14:textId="7EBCFD50" w:rsidR="008D764B" w:rsidRPr="00A734EF" w:rsidRDefault="003C187F" w:rsidP="003C187F">
            <w:pPr>
              <w:tabs>
                <w:tab w:val="clear" w:pos="720"/>
              </w:tabs>
              <w:spacing w:before="120"/>
              <w:rPr>
                <w:sz w:val="18"/>
                <w:szCs w:val="18"/>
                <w:lang w:val="es-GT"/>
              </w:rPr>
            </w:pPr>
            <w:r w:rsidRPr="000413D0">
              <w:rPr>
                <w:sz w:val="18"/>
                <w:szCs w:val="18"/>
                <w:u w:val="single"/>
                <w:lang w:val="es-GT"/>
              </w:rPr>
              <w:t>Expositores</w:t>
            </w:r>
            <w:r w:rsidRPr="000413D0">
              <w:rPr>
                <w:sz w:val="18"/>
                <w:szCs w:val="18"/>
                <w:lang w:val="es-GT"/>
              </w:rPr>
              <w:t xml:space="preserve">: </w:t>
            </w:r>
            <w:r w:rsidR="008D764B" w:rsidRPr="008D764B">
              <w:rPr>
                <w:sz w:val="18"/>
                <w:szCs w:val="18"/>
                <w:lang w:val="es-GT"/>
              </w:rPr>
              <w:t>Representantes</w:t>
            </w:r>
            <w:r w:rsidR="008D764B" w:rsidRPr="008D764B">
              <w:rPr>
                <w:sz w:val="18"/>
                <w:szCs w:val="18"/>
                <w:lang w:val="es-PE"/>
              </w:rPr>
              <w:t xml:space="preserve"> país</w:t>
            </w:r>
            <w:r w:rsidR="00411809">
              <w:rPr>
                <w:sz w:val="18"/>
                <w:szCs w:val="18"/>
                <w:lang w:val="es-PE"/>
              </w:rPr>
              <w:t>: gobierno y sector privado</w:t>
            </w:r>
            <w:r>
              <w:rPr>
                <w:sz w:val="18"/>
                <w:szCs w:val="18"/>
                <w:lang w:val="es-PE"/>
              </w:rPr>
              <w:t xml:space="preserve">; </w:t>
            </w:r>
            <w:r w:rsidR="008D764B" w:rsidRPr="00411809">
              <w:rPr>
                <w:sz w:val="18"/>
                <w:szCs w:val="18"/>
                <w:lang w:val="es-GT"/>
              </w:rPr>
              <w:t>Secretaría</w:t>
            </w:r>
            <w:r w:rsidR="008D764B" w:rsidRPr="008D764B">
              <w:rPr>
                <w:sz w:val="18"/>
                <w:szCs w:val="18"/>
                <w:lang w:val="es-PE"/>
              </w:rPr>
              <w:t xml:space="preserve"> OMC</w:t>
            </w:r>
          </w:p>
        </w:tc>
      </w:tr>
      <w:tr w:rsidR="00A62CD3" w:rsidRPr="00653D79" w14:paraId="0903209A" w14:textId="77777777" w:rsidTr="00AA231A">
        <w:tc>
          <w:tcPr>
            <w:tcW w:w="1503" w:type="dxa"/>
          </w:tcPr>
          <w:p w14:paraId="3C087993" w14:textId="04CBF385" w:rsidR="00A62CD3" w:rsidRPr="00A00428" w:rsidRDefault="00A62CD3" w:rsidP="00A20F54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A00428">
              <w:rPr>
                <w:b/>
                <w:sz w:val="18"/>
                <w:szCs w:val="18"/>
                <w:lang w:val="es-GT"/>
              </w:rPr>
              <w:t>09:</w:t>
            </w:r>
            <w:r w:rsidR="00E1416F">
              <w:rPr>
                <w:b/>
                <w:sz w:val="18"/>
                <w:szCs w:val="18"/>
                <w:lang w:val="es-GT"/>
              </w:rPr>
              <w:t>2</w:t>
            </w:r>
            <w:r w:rsidR="00E40F36">
              <w:rPr>
                <w:b/>
                <w:sz w:val="18"/>
                <w:szCs w:val="18"/>
                <w:lang w:val="es-GT"/>
              </w:rPr>
              <w:t>0</w:t>
            </w:r>
            <w:r w:rsidRPr="00A00428">
              <w:rPr>
                <w:b/>
                <w:sz w:val="18"/>
                <w:szCs w:val="18"/>
                <w:lang w:val="es-GT"/>
              </w:rPr>
              <w:t>-10:</w:t>
            </w:r>
            <w:r w:rsidR="00A368AF">
              <w:rPr>
                <w:b/>
                <w:sz w:val="18"/>
                <w:szCs w:val="18"/>
                <w:lang w:val="es-GT"/>
              </w:rPr>
              <w:t>3</w:t>
            </w:r>
            <w:r w:rsidR="00E1416F">
              <w:rPr>
                <w:b/>
                <w:sz w:val="18"/>
                <w:szCs w:val="18"/>
                <w:lang w:val="es-GT"/>
              </w:rPr>
              <w:t>0</w:t>
            </w:r>
          </w:p>
        </w:tc>
        <w:tc>
          <w:tcPr>
            <w:tcW w:w="7848" w:type="dxa"/>
          </w:tcPr>
          <w:p w14:paraId="24F66AB1" w14:textId="782E7C11" w:rsidR="00174DE2" w:rsidRDefault="00174DE2" w:rsidP="00A20F54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>
              <w:rPr>
                <w:b/>
                <w:sz w:val="18"/>
                <w:szCs w:val="18"/>
                <w:lang w:val="es-GT"/>
              </w:rPr>
              <w:t>Mesa redonda</w:t>
            </w:r>
            <w:r w:rsidR="00FE79A3">
              <w:rPr>
                <w:b/>
                <w:sz w:val="18"/>
                <w:szCs w:val="18"/>
                <w:lang w:val="es-GT"/>
              </w:rPr>
              <w:t xml:space="preserve">: </w:t>
            </w:r>
            <w:r w:rsidR="00FE79A3" w:rsidRPr="00163DBE">
              <w:rPr>
                <w:b/>
                <w:sz w:val="18"/>
                <w:szCs w:val="18"/>
                <w:lang w:val="es-GT"/>
              </w:rPr>
              <w:t xml:space="preserve">Relevancia de las Medidas </w:t>
            </w:r>
            <w:r w:rsidR="00647A05" w:rsidRPr="00163DBE">
              <w:rPr>
                <w:b/>
                <w:sz w:val="18"/>
                <w:szCs w:val="18"/>
                <w:lang w:val="es-GT"/>
              </w:rPr>
              <w:t xml:space="preserve">Sanitarias y Fitosanitarias </w:t>
            </w:r>
            <w:r w:rsidR="00FE79A3" w:rsidRPr="00163DBE">
              <w:rPr>
                <w:b/>
                <w:sz w:val="18"/>
                <w:szCs w:val="18"/>
                <w:lang w:val="es-GT"/>
              </w:rPr>
              <w:t>para el Comercio Internacional – ¿Facilitadoras o Barreras?</w:t>
            </w:r>
          </w:p>
          <w:p w14:paraId="091EC8B4" w14:textId="1BBC2E7B" w:rsidR="00174DE2" w:rsidRDefault="003C187F" w:rsidP="00A20F54">
            <w:pPr>
              <w:spacing w:before="120" w:after="120"/>
              <w:rPr>
                <w:sz w:val="18"/>
                <w:szCs w:val="18"/>
                <w:lang w:val="es-PE"/>
              </w:rPr>
            </w:pPr>
            <w:r w:rsidRPr="00927503">
              <w:rPr>
                <w:sz w:val="18"/>
                <w:szCs w:val="18"/>
                <w:u w:val="single"/>
                <w:lang w:val="es-GT"/>
              </w:rPr>
              <w:t>Expositores</w:t>
            </w:r>
            <w:r w:rsidRPr="00927503">
              <w:rPr>
                <w:sz w:val="18"/>
                <w:szCs w:val="18"/>
                <w:lang w:val="es-GT"/>
              </w:rPr>
              <w:t xml:space="preserve">: </w:t>
            </w:r>
            <w:r w:rsidR="00411809" w:rsidRPr="008D764B">
              <w:rPr>
                <w:sz w:val="18"/>
                <w:szCs w:val="18"/>
                <w:lang w:val="es-GT"/>
              </w:rPr>
              <w:t>Representantes</w:t>
            </w:r>
            <w:r w:rsidR="00411809" w:rsidRPr="008D764B">
              <w:rPr>
                <w:sz w:val="18"/>
                <w:szCs w:val="18"/>
                <w:lang w:val="es-PE"/>
              </w:rPr>
              <w:t xml:space="preserve"> país</w:t>
            </w:r>
            <w:r w:rsidR="00411809">
              <w:rPr>
                <w:sz w:val="18"/>
                <w:szCs w:val="18"/>
                <w:lang w:val="es-PE"/>
              </w:rPr>
              <w:t>: gobierno y sector privado</w:t>
            </w:r>
          </w:p>
          <w:p w14:paraId="45848C31" w14:textId="117C10D8" w:rsidR="00A62CD3" w:rsidRPr="001D095F" w:rsidRDefault="00710CC2" w:rsidP="009F6FB2">
            <w:pPr>
              <w:spacing w:before="120" w:after="120"/>
              <w:rPr>
                <w:sz w:val="18"/>
                <w:szCs w:val="18"/>
                <w:lang w:val="es-GT"/>
              </w:rPr>
            </w:pPr>
            <w:r>
              <w:rPr>
                <w:sz w:val="18"/>
                <w:szCs w:val="18"/>
                <w:u w:val="single"/>
                <w:lang w:val="es-GT"/>
              </w:rPr>
              <w:t>Moderador</w:t>
            </w:r>
            <w:r w:rsidR="007D02AC">
              <w:rPr>
                <w:b/>
                <w:sz w:val="18"/>
                <w:szCs w:val="18"/>
                <w:lang w:val="es-GT"/>
              </w:rPr>
              <w:t xml:space="preserve">: </w:t>
            </w:r>
            <w:proofErr w:type="spellStart"/>
            <w:r w:rsidR="00163DBE">
              <w:rPr>
                <w:sz w:val="18"/>
                <w:szCs w:val="18"/>
                <w:lang w:val="es-PE"/>
              </w:rPr>
              <w:t>Secex</w:t>
            </w:r>
            <w:proofErr w:type="spellEnd"/>
            <w:r w:rsidR="00163DBE">
              <w:rPr>
                <w:sz w:val="18"/>
                <w:szCs w:val="18"/>
                <w:lang w:val="es-PE"/>
              </w:rPr>
              <w:t>/MDIC</w:t>
            </w:r>
          </w:p>
        </w:tc>
      </w:tr>
      <w:tr w:rsidR="00A62CD3" w:rsidRPr="008D764B" w14:paraId="4CE3CD67" w14:textId="77777777" w:rsidTr="00AA23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3" w:type="dxa"/>
          </w:tcPr>
          <w:p w14:paraId="58065D88" w14:textId="327DB0D3" w:rsidR="00A62CD3" w:rsidRPr="00B76225" w:rsidRDefault="004B602A" w:rsidP="00A20F54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B76225">
              <w:rPr>
                <w:b/>
                <w:sz w:val="18"/>
                <w:szCs w:val="18"/>
                <w:lang w:val="es-GT"/>
              </w:rPr>
              <w:t>10:30-10:45</w:t>
            </w:r>
          </w:p>
        </w:tc>
        <w:tc>
          <w:tcPr>
            <w:tcW w:w="7848" w:type="dxa"/>
          </w:tcPr>
          <w:p w14:paraId="71EA8456" w14:textId="2FD5666C" w:rsidR="00A62CD3" w:rsidRPr="00A00428" w:rsidRDefault="004B602A" w:rsidP="00A00428">
            <w:pPr>
              <w:spacing w:before="120" w:after="120"/>
              <w:rPr>
                <w:b/>
                <w:sz w:val="18"/>
                <w:szCs w:val="18"/>
                <w:highlight w:val="yellow"/>
                <w:lang w:val="es-GT"/>
              </w:rPr>
            </w:pPr>
            <w:r w:rsidRPr="00B76225">
              <w:rPr>
                <w:b/>
                <w:sz w:val="18"/>
                <w:szCs w:val="18"/>
                <w:lang w:val="es-GT"/>
              </w:rPr>
              <w:t>Paus</w:t>
            </w:r>
            <w:r>
              <w:rPr>
                <w:b/>
                <w:sz w:val="18"/>
                <w:szCs w:val="18"/>
                <w:lang w:val="es-GT"/>
              </w:rPr>
              <w:t>a café</w:t>
            </w:r>
          </w:p>
        </w:tc>
      </w:tr>
      <w:tr w:rsidR="00A62CD3" w:rsidRPr="000A5B8F" w14:paraId="763BEF8B" w14:textId="77777777" w:rsidTr="00AA231A">
        <w:tc>
          <w:tcPr>
            <w:tcW w:w="1503" w:type="dxa"/>
          </w:tcPr>
          <w:p w14:paraId="5A4BD37D" w14:textId="0BF7ABCA" w:rsidR="00A62CD3" w:rsidRPr="00B76225" w:rsidRDefault="004B602A" w:rsidP="00A20F54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B76225">
              <w:rPr>
                <w:b/>
                <w:sz w:val="18"/>
                <w:szCs w:val="18"/>
                <w:lang w:val="es-GT"/>
              </w:rPr>
              <w:t>10:</w:t>
            </w:r>
            <w:r>
              <w:rPr>
                <w:b/>
                <w:sz w:val="18"/>
                <w:szCs w:val="18"/>
                <w:lang w:val="es-GT"/>
              </w:rPr>
              <w:t>45</w:t>
            </w:r>
            <w:r w:rsidRPr="00B76225">
              <w:rPr>
                <w:b/>
                <w:sz w:val="18"/>
                <w:szCs w:val="18"/>
                <w:lang w:val="es-GT"/>
              </w:rPr>
              <w:t>-1</w:t>
            </w:r>
            <w:r>
              <w:rPr>
                <w:b/>
                <w:sz w:val="18"/>
                <w:szCs w:val="18"/>
                <w:lang w:val="es-GT"/>
              </w:rPr>
              <w:t>1</w:t>
            </w:r>
            <w:r w:rsidRPr="00B76225">
              <w:rPr>
                <w:b/>
                <w:sz w:val="18"/>
                <w:szCs w:val="18"/>
                <w:lang w:val="es-GT"/>
              </w:rPr>
              <w:t>:</w:t>
            </w:r>
            <w:r>
              <w:rPr>
                <w:b/>
                <w:sz w:val="18"/>
                <w:szCs w:val="18"/>
                <w:lang w:val="es-GT"/>
              </w:rPr>
              <w:t>15</w:t>
            </w:r>
          </w:p>
        </w:tc>
        <w:tc>
          <w:tcPr>
            <w:tcW w:w="7848" w:type="dxa"/>
          </w:tcPr>
          <w:p w14:paraId="08DC120E" w14:textId="77777777" w:rsidR="004B602A" w:rsidRPr="00927503" w:rsidRDefault="004B602A" w:rsidP="004B602A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B76225">
              <w:rPr>
                <w:b/>
                <w:sz w:val="18"/>
                <w:szCs w:val="18"/>
                <w:lang w:val="es-GT"/>
              </w:rPr>
              <w:t>Sesión 1: Introducción</w:t>
            </w:r>
            <w:r w:rsidRPr="00B76225">
              <w:rPr>
                <w:sz w:val="18"/>
                <w:szCs w:val="18"/>
                <w:lang w:val="es-GT"/>
              </w:rPr>
              <w:t xml:space="preserve"> </w:t>
            </w:r>
            <w:r w:rsidRPr="00B76225">
              <w:rPr>
                <w:b/>
                <w:sz w:val="18"/>
                <w:szCs w:val="18"/>
                <w:lang w:val="es-GT"/>
              </w:rPr>
              <w:t>a la OMC y al Acuerdo sobre la Aplicación de Medidas Sanitarias y Fitosan</w:t>
            </w:r>
            <w:r w:rsidRPr="00927503">
              <w:rPr>
                <w:b/>
                <w:sz w:val="18"/>
                <w:szCs w:val="18"/>
                <w:lang w:val="es-GT"/>
              </w:rPr>
              <w:t>itarias</w:t>
            </w:r>
            <w:r>
              <w:rPr>
                <w:b/>
                <w:sz w:val="18"/>
                <w:szCs w:val="18"/>
                <w:lang w:val="es-GT"/>
              </w:rPr>
              <w:t xml:space="preserve"> (Acuerdo MSF)</w:t>
            </w:r>
          </w:p>
          <w:p w14:paraId="7DAD6039" w14:textId="77777777" w:rsidR="004B602A" w:rsidRPr="004455EE" w:rsidRDefault="004B602A" w:rsidP="004B602A">
            <w:pPr>
              <w:pStyle w:val="ListParagraph"/>
              <w:numPr>
                <w:ilvl w:val="0"/>
                <w:numId w:val="19"/>
              </w:numPr>
              <w:tabs>
                <w:tab w:val="left" w:pos="720"/>
              </w:tabs>
              <w:spacing w:before="120" w:after="120"/>
              <w:ind w:left="714" w:hanging="357"/>
              <w:jc w:val="both"/>
              <w:rPr>
                <w:rFonts w:ascii="Verdana" w:hAnsi="Verdana"/>
                <w:sz w:val="18"/>
                <w:szCs w:val="18"/>
                <w:lang w:val="es-GT"/>
              </w:rPr>
            </w:pPr>
            <w:r w:rsidRPr="004455EE">
              <w:rPr>
                <w:rFonts w:ascii="Verdana" w:hAnsi="Verdana"/>
                <w:sz w:val="18"/>
                <w:szCs w:val="18"/>
                <w:lang w:val="es-GT"/>
              </w:rPr>
              <w:t>Breve historia del sistema multilateral de comercio y de la OMC</w:t>
            </w:r>
          </w:p>
          <w:p w14:paraId="7F51734C" w14:textId="77777777" w:rsidR="004B602A" w:rsidRPr="00927503" w:rsidRDefault="004B602A" w:rsidP="004B602A">
            <w:pPr>
              <w:pStyle w:val="ListParagraph"/>
              <w:numPr>
                <w:ilvl w:val="0"/>
                <w:numId w:val="19"/>
              </w:numPr>
              <w:tabs>
                <w:tab w:val="left" w:pos="720"/>
              </w:tabs>
              <w:spacing w:before="120" w:after="120"/>
              <w:ind w:left="714" w:hanging="357"/>
              <w:jc w:val="both"/>
              <w:rPr>
                <w:rFonts w:ascii="Verdana" w:hAnsi="Verdana"/>
                <w:sz w:val="18"/>
                <w:szCs w:val="18"/>
                <w:lang w:val="es-GT"/>
              </w:rPr>
            </w:pPr>
            <w:r w:rsidRPr="00927503">
              <w:rPr>
                <w:rFonts w:ascii="Verdana" w:hAnsi="Verdana"/>
                <w:sz w:val="18"/>
                <w:szCs w:val="18"/>
                <w:lang w:val="es-GT"/>
              </w:rPr>
              <w:t xml:space="preserve">Introducción general </w:t>
            </w:r>
            <w:r>
              <w:rPr>
                <w:rFonts w:ascii="Verdana" w:hAnsi="Verdana"/>
                <w:sz w:val="18"/>
                <w:szCs w:val="18"/>
                <w:lang w:val="es-GT"/>
              </w:rPr>
              <w:t>a</w:t>
            </w:r>
            <w:r w:rsidRPr="00927503">
              <w:rPr>
                <w:rFonts w:ascii="Verdana" w:hAnsi="Verdana"/>
                <w:sz w:val="18"/>
                <w:szCs w:val="18"/>
                <w:lang w:val="es-GT"/>
              </w:rPr>
              <w:t>l Acuerdo MSF</w:t>
            </w:r>
          </w:p>
          <w:p w14:paraId="29FD51E8" w14:textId="72C12FE7" w:rsidR="00A62CD3" w:rsidRPr="00B76225" w:rsidRDefault="004B602A" w:rsidP="004B602A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927503">
              <w:rPr>
                <w:sz w:val="18"/>
                <w:szCs w:val="18"/>
                <w:u w:val="single"/>
                <w:lang w:val="es-GT"/>
              </w:rPr>
              <w:t>Expositores</w:t>
            </w:r>
            <w:r w:rsidRPr="00927503">
              <w:rPr>
                <w:sz w:val="18"/>
                <w:szCs w:val="18"/>
                <w:lang w:val="es-GT"/>
              </w:rPr>
              <w:t xml:space="preserve">: </w:t>
            </w:r>
            <w:r w:rsidRPr="00A734EF">
              <w:rPr>
                <w:sz w:val="18"/>
                <w:szCs w:val="18"/>
                <w:lang w:val="es-GT"/>
              </w:rPr>
              <w:t>OMC</w:t>
            </w:r>
          </w:p>
        </w:tc>
      </w:tr>
      <w:tr w:rsidR="00A368AF" w:rsidRPr="008D764B" w14:paraId="1975CDCF" w14:textId="77777777" w:rsidTr="00AA23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3" w:type="dxa"/>
          </w:tcPr>
          <w:p w14:paraId="22B030B9" w14:textId="392D28F1" w:rsidR="00A368AF" w:rsidRPr="004E33F6" w:rsidRDefault="004B602A" w:rsidP="00A368AF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>
              <w:rPr>
                <w:b/>
                <w:sz w:val="18"/>
                <w:szCs w:val="18"/>
                <w:lang w:val="es-GT"/>
              </w:rPr>
              <w:t>11:15</w:t>
            </w:r>
            <w:r w:rsidRPr="004E33F6">
              <w:rPr>
                <w:b/>
                <w:sz w:val="18"/>
                <w:szCs w:val="18"/>
                <w:lang w:val="es-GT"/>
              </w:rPr>
              <w:t>-12:</w:t>
            </w:r>
            <w:r>
              <w:rPr>
                <w:b/>
                <w:sz w:val="18"/>
                <w:szCs w:val="18"/>
                <w:lang w:val="es-GT"/>
              </w:rPr>
              <w:t>45</w:t>
            </w:r>
          </w:p>
        </w:tc>
        <w:tc>
          <w:tcPr>
            <w:tcW w:w="7848" w:type="dxa"/>
          </w:tcPr>
          <w:p w14:paraId="2A4928A4" w14:textId="77777777" w:rsidR="004B602A" w:rsidRPr="004E33F6" w:rsidRDefault="004B602A" w:rsidP="004B602A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F4016E">
              <w:rPr>
                <w:b/>
                <w:sz w:val="18"/>
                <w:szCs w:val="18"/>
                <w:lang w:val="es-GT"/>
              </w:rPr>
              <w:t xml:space="preserve">Sesión </w:t>
            </w:r>
            <w:r>
              <w:rPr>
                <w:b/>
                <w:sz w:val="18"/>
                <w:szCs w:val="18"/>
                <w:lang w:val="es-GT"/>
              </w:rPr>
              <w:t>2</w:t>
            </w:r>
            <w:r w:rsidRPr="00F4016E">
              <w:rPr>
                <w:b/>
                <w:sz w:val="18"/>
                <w:szCs w:val="18"/>
                <w:lang w:val="es-GT"/>
              </w:rPr>
              <w:t xml:space="preserve">: Acuerdo sobre la </w:t>
            </w:r>
            <w:r w:rsidRPr="004E33F6">
              <w:rPr>
                <w:b/>
                <w:sz w:val="18"/>
                <w:szCs w:val="18"/>
                <w:lang w:val="es-GT"/>
              </w:rPr>
              <w:t>Aplicación de Medidas Sanitarias y Fitosanitarias</w:t>
            </w:r>
          </w:p>
          <w:p w14:paraId="53A8EB00" w14:textId="77777777" w:rsidR="004B602A" w:rsidRDefault="004B602A" w:rsidP="004B602A">
            <w:pPr>
              <w:pStyle w:val="ListParagraph"/>
              <w:numPr>
                <w:ilvl w:val="0"/>
                <w:numId w:val="19"/>
              </w:numPr>
              <w:tabs>
                <w:tab w:val="left" w:pos="720"/>
              </w:tabs>
              <w:spacing w:before="120" w:after="120"/>
              <w:ind w:left="714" w:hanging="357"/>
              <w:jc w:val="both"/>
              <w:rPr>
                <w:rFonts w:ascii="Verdana" w:hAnsi="Verdana"/>
                <w:sz w:val="18"/>
                <w:szCs w:val="18"/>
                <w:lang w:val="es-GT"/>
              </w:rPr>
            </w:pPr>
            <w:r>
              <w:rPr>
                <w:rFonts w:ascii="Verdana" w:hAnsi="Verdana"/>
                <w:sz w:val="18"/>
                <w:szCs w:val="18"/>
                <w:lang w:val="es-GT"/>
              </w:rPr>
              <w:t>P</w:t>
            </w:r>
            <w:r w:rsidRPr="00D31BF8">
              <w:rPr>
                <w:rFonts w:ascii="Verdana" w:hAnsi="Verdana"/>
                <w:sz w:val="18"/>
                <w:szCs w:val="18"/>
                <w:lang w:val="es-GT"/>
              </w:rPr>
              <w:t>rincipios fundamentales del Acuerdo MSF</w:t>
            </w:r>
          </w:p>
          <w:p w14:paraId="5C49E227" w14:textId="1446BE16" w:rsidR="00A368AF" w:rsidRPr="00F4016E" w:rsidRDefault="004B602A" w:rsidP="004B602A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0413D0">
              <w:rPr>
                <w:sz w:val="18"/>
                <w:szCs w:val="18"/>
                <w:u w:val="single"/>
                <w:lang w:val="es-GT"/>
              </w:rPr>
              <w:t>Expositores</w:t>
            </w:r>
            <w:r w:rsidRPr="000413D0">
              <w:rPr>
                <w:sz w:val="18"/>
                <w:szCs w:val="18"/>
                <w:lang w:val="es-GT"/>
              </w:rPr>
              <w:t xml:space="preserve">: </w:t>
            </w:r>
            <w:r w:rsidRPr="00A734EF">
              <w:rPr>
                <w:sz w:val="18"/>
                <w:szCs w:val="18"/>
                <w:lang w:val="es-GT"/>
              </w:rPr>
              <w:t>OMC</w:t>
            </w:r>
          </w:p>
        </w:tc>
      </w:tr>
      <w:tr w:rsidR="00A368AF" w:rsidRPr="008D764B" w14:paraId="3B0DE195" w14:textId="77777777" w:rsidTr="00AA231A">
        <w:tc>
          <w:tcPr>
            <w:tcW w:w="1503" w:type="dxa"/>
          </w:tcPr>
          <w:p w14:paraId="7461A586" w14:textId="3DA6F868" w:rsidR="00A368AF" w:rsidRPr="004E33F6" w:rsidRDefault="004B602A" w:rsidP="00A368AF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4E33F6">
              <w:rPr>
                <w:b/>
                <w:sz w:val="18"/>
                <w:szCs w:val="18"/>
                <w:lang w:val="es-GT"/>
              </w:rPr>
              <w:t>12:</w:t>
            </w:r>
            <w:r>
              <w:rPr>
                <w:b/>
                <w:sz w:val="18"/>
                <w:szCs w:val="18"/>
                <w:lang w:val="es-GT"/>
              </w:rPr>
              <w:t>45</w:t>
            </w:r>
            <w:r w:rsidRPr="004E33F6">
              <w:rPr>
                <w:b/>
                <w:sz w:val="18"/>
                <w:szCs w:val="18"/>
                <w:lang w:val="es-GT"/>
              </w:rPr>
              <w:t>-1</w:t>
            </w:r>
            <w:r>
              <w:rPr>
                <w:b/>
                <w:sz w:val="18"/>
                <w:szCs w:val="18"/>
                <w:lang w:val="es-GT"/>
              </w:rPr>
              <w:t>4</w:t>
            </w:r>
            <w:r w:rsidRPr="004E33F6">
              <w:rPr>
                <w:b/>
                <w:sz w:val="18"/>
                <w:szCs w:val="18"/>
                <w:lang w:val="es-GT"/>
              </w:rPr>
              <w:t>:</w:t>
            </w:r>
            <w:r>
              <w:rPr>
                <w:b/>
                <w:sz w:val="18"/>
                <w:szCs w:val="18"/>
                <w:lang w:val="es-GT"/>
              </w:rPr>
              <w:t>0</w:t>
            </w:r>
            <w:r w:rsidRPr="004E33F6">
              <w:rPr>
                <w:b/>
                <w:sz w:val="18"/>
                <w:szCs w:val="18"/>
                <w:lang w:val="es-GT"/>
              </w:rPr>
              <w:t>0</w:t>
            </w:r>
          </w:p>
        </w:tc>
        <w:tc>
          <w:tcPr>
            <w:tcW w:w="7848" w:type="dxa"/>
          </w:tcPr>
          <w:p w14:paraId="008CF7DF" w14:textId="1D1673AA" w:rsidR="00A368AF" w:rsidRPr="00A62CD3" w:rsidRDefault="004B602A" w:rsidP="00A368AF">
            <w:pPr>
              <w:tabs>
                <w:tab w:val="clear" w:pos="720"/>
                <w:tab w:val="left" w:pos="5846"/>
              </w:tabs>
              <w:spacing w:before="120" w:after="120"/>
              <w:rPr>
                <w:b/>
                <w:sz w:val="18"/>
                <w:szCs w:val="18"/>
                <w:highlight w:val="yellow"/>
                <w:lang w:val="es-ES"/>
              </w:rPr>
            </w:pPr>
            <w:r w:rsidRPr="004E33F6">
              <w:rPr>
                <w:b/>
                <w:sz w:val="18"/>
                <w:szCs w:val="18"/>
                <w:lang w:val="es-GT"/>
              </w:rPr>
              <w:t>Almuerzo</w:t>
            </w:r>
            <w:r w:rsidR="00BB5BD2">
              <w:rPr>
                <w:b/>
                <w:sz w:val="18"/>
                <w:szCs w:val="18"/>
                <w:lang w:val="es-GT"/>
              </w:rPr>
              <w:t xml:space="preserve"> (libre)</w:t>
            </w:r>
            <w:r>
              <w:rPr>
                <w:b/>
                <w:sz w:val="18"/>
                <w:szCs w:val="18"/>
                <w:lang w:val="es-GT"/>
              </w:rPr>
              <w:t xml:space="preserve"> </w:t>
            </w:r>
          </w:p>
        </w:tc>
      </w:tr>
      <w:tr w:rsidR="00A368AF" w:rsidRPr="000A5B8F" w14:paraId="534CC527" w14:textId="77777777" w:rsidTr="00AA23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3" w:type="dxa"/>
          </w:tcPr>
          <w:p w14:paraId="1E93D41E" w14:textId="411EA394" w:rsidR="00A368AF" w:rsidRPr="004E33F6" w:rsidRDefault="004B602A" w:rsidP="004B602A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D31BF8">
              <w:rPr>
                <w:b/>
                <w:sz w:val="18"/>
                <w:szCs w:val="18"/>
                <w:lang w:val="es-GT"/>
              </w:rPr>
              <w:t>1</w:t>
            </w:r>
            <w:r>
              <w:rPr>
                <w:b/>
                <w:sz w:val="18"/>
                <w:szCs w:val="18"/>
                <w:lang w:val="es-GT"/>
              </w:rPr>
              <w:t>4</w:t>
            </w:r>
            <w:r w:rsidRPr="00D31BF8">
              <w:rPr>
                <w:b/>
                <w:sz w:val="18"/>
                <w:szCs w:val="18"/>
                <w:lang w:val="es-GT"/>
              </w:rPr>
              <w:t>:</w:t>
            </w:r>
            <w:r>
              <w:rPr>
                <w:b/>
                <w:sz w:val="18"/>
                <w:szCs w:val="18"/>
                <w:lang w:val="es-GT"/>
              </w:rPr>
              <w:t>0</w:t>
            </w:r>
            <w:r w:rsidRPr="00D31BF8">
              <w:rPr>
                <w:b/>
                <w:sz w:val="18"/>
                <w:szCs w:val="18"/>
                <w:lang w:val="es-GT"/>
              </w:rPr>
              <w:t>0-1</w:t>
            </w:r>
            <w:r>
              <w:rPr>
                <w:b/>
                <w:sz w:val="18"/>
                <w:szCs w:val="18"/>
                <w:lang w:val="es-GT"/>
              </w:rPr>
              <w:t>5</w:t>
            </w:r>
            <w:r w:rsidRPr="00D31BF8">
              <w:rPr>
                <w:b/>
                <w:sz w:val="18"/>
                <w:szCs w:val="18"/>
                <w:lang w:val="es-GT"/>
              </w:rPr>
              <w:t>:</w:t>
            </w:r>
            <w:r>
              <w:rPr>
                <w:b/>
                <w:sz w:val="18"/>
                <w:szCs w:val="18"/>
                <w:lang w:val="es-GT"/>
              </w:rPr>
              <w:t>3</w:t>
            </w:r>
            <w:r w:rsidRPr="00D31BF8">
              <w:rPr>
                <w:b/>
                <w:sz w:val="18"/>
                <w:szCs w:val="18"/>
                <w:lang w:val="es-GT"/>
              </w:rPr>
              <w:t>0</w:t>
            </w:r>
          </w:p>
        </w:tc>
        <w:tc>
          <w:tcPr>
            <w:tcW w:w="7848" w:type="dxa"/>
          </w:tcPr>
          <w:p w14:paraId="48B18383" w14:textId="77777777" w:rsidR="004B602A" w:rsidRPr="004D22E5" w:rsidRDefault="004B602A" w:rsidP="004B602A">
            <w:pPr>
              <w:spacing w:before="120" w:after="120"/>
              <w:rPr>
                <w:bCs/>
                <w:sz w:val="18"/>
                <w:szCs w:val="18"/>
                <w:lang w:val="es-GT"/>
              </w:rPr>
            </w:pPr>
            <w:r w:rsidRPr="00D31BF8">
              <w:rPr>
                <w:b/>
                <w:sz w:val="18"/>
                <w:szCs w:val="18"/>
                <w:lang w:val="es-GT"/>
              </w:rPr>
              <w:t xml:space="preserve">Sesión </w:t>
            </w:r>
            <w:r>
              <w:rPr>
                <w:b/>
                <w:sz w:val="18"/>
                <w:szCs w:val="18"/>
                <w:lang w:val="es-GT"/>
              </w:rPr>
              <w:t>3</w:t>
            </w:r>
            <w:r w:rsidRPr="00D31BF8">
              <w:rPr>
                <w:b/>
                <w:sz w:val="18"/>
                <w:szCs w:val="18"/>
                <w:lang w:val="es-GT"/>
              </w:rPr>
              <w:t>: Disposiciones relativas a la transparencia en el marco del Acuerdo MSF</w:t>
            </w:r>
          </w:p>
          <w:p w14:paraId="5D0F0983" w14:textId="77777777" w:rsidR="004B602A" w:rsidRDefault="004B602A" w:rsidP="004B602A">
            <w:pPr>
              <w:numPr>
                <w:ilvl w:val="0"/>
                <w:numId w:val="17"/>
              </w:numPr>
              <w:spacing w:before="120" w:after="120"/>
              <w:rPr>
                <w:bCs/>
                <w:sz w:val="18"/>
                <w:szCs w:val="18"/>
                <w:lang w:val="es-GT"/>
              </w:rPr>
            </w:pPr>
            <w:r>
              <w:rPr>
                <w:bCs/>
                <w:sz w:val="18"/>
                <w:szCs w:val="18"/>
                <w:lang w:val="es-GT"/>
              </w:rPr>
              <w:t>I</w:t>
            </w:r>
            <w:r w:rsidRPr="004D22E5">
              <w:rPr>
                <w:bCs/>
                <w:sz w:val="18"/>
                <w:szCs w:val="18"/>
                <w:lang w:val="es-GT"/>
              </w:rPr>
              <w:t>ntroducción a las disposiciones en materia de transparencia del Acuerdo MSF</w:t>
            </w:r>
          </w:p>
          <w:p w14:paraId="24ECC706" w14:textId="77777777" w:rsidR="004B602A" w:rsidRPr="00482D56" w:rsidRDefault="004B602A" w:rsidP="004B602A">
            <w:pPr>
              <w:numPr>
                <w:ilvl w:val="0"/>
                <w:numId w:val="17"/>
              </w:numPr>
              <w:spacing w:before="120" w:after="120"/>
              <w:rPr>
                <w:bCs/>
                <w:sz w:val="18"/>
                <w:szCs w:val="18"/>
                <w:lang w:val="es-GT"/>
              </w:rPr>
            </w:pPr>
            <w:r>
              <w:rPr>
                <w:bCs/>
                <w:sz w:val="18"/>
                <w:szCs w:val="18"/>
                <w:lang w:val="es-GT"/>
              </w:rPr>
              <w:t xml:space="preserve">Herramientas y fuentes </w:t>
            </w:r>
            <w:r w:rsidRPr="00482D56">
              <w:rPr>
                <w:bCs/>
                <w:sz w:val="18"/>
                <w:szCs w:val="18"/>
                <w:lang w:val="es-GT"/>
              </w:rPr>
              <w:t xml:space="preserve">de información (Documentos en Línea, Base de datos de preocupaciones comerciales, Plataforma </w:t>
            </w:r>
            <w:proofErr w:type="spellStart"/>
            <w:r w:rsidRPr="00482D56">
              <w:rPr>
                <w:bCs/>
                <w:sz w:val="18"/>
                <w:szCs w:val="18"/>
                <w:lang w:val="es-GT"/>
              </w:rPr>
              <w:t>ePing</w:t>
            </w:r>
            <w:proofErr w:type="spellEnd"/>
            <w:r w:rsidRPr="00482D56">
              <w:rPr>
                <w:bCs/>
                <w:sz w:val="18"/>
                <w:szCs w:val="18"/>
                <w:lang w:val="es-GT"/>
              </w:rPr>
              <w:t xml:space="preserve"> MSF y OTC, eAgenda)</w:t>
            </w:r>
          </w:p>
          <w:p w14:paraId="2A9C0241" w14:textId="77777777" w:rsidR="004B602A" w:rsidRPr="00482D56" w:rsidRDefault="004B602A" w:rsidP="004B602A">
            <w:pPr>
              <w:numPr>
                <w:ilvl w:val="0"/>
                <w:numId w:val="17"/>
              </w:num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482D56">
              <w:rPr>
                <w:sz w:val="18"/>
                <w:szCs w:val="18"/>
                <w:lang w:val="es-GT"/>
              </w:rPr>
              <w:t xml:space="preserve">Demostración de la Plataforma </w:t>
            </w:r>
            <w:proofErr w:type="spellStart"/>
            <w:r w:rsidRPr="00482D56">
              <w:rPr>
                <w:sz w:val="18"/>
                <w:szCs w:val="18"/>
                <w:lang w:val="es-GT"/>
              </w:rPr>
              <w:t>ePing</w:t>
            </w:r>
            <w:proofErr w:type="spellEnd"/>
            <w:r w:rsidRPr="00482D56">
              <w:rPr>
                <w:sz w:val="18"/>
                <w:szCs w:val="18"/>
                <w:lang w:val="es-GT"/>
              </w:rPr>
              <w:t xml:space="preserve"> MSF y OTC</w:t>
            </w:r>
          </w:p>
          <w:p w14:paraId="283D50AD" w14:textId="3E0F3F9F" w:rsidR="00A368AF" w:rsidRPr="004E33F6" w:rsidRDefault="004B602A" w:rsidP="004B602A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482D56">
              <w:rPr>
                <w:sz w:val="18"/>
                <w:szCs w:val="18"/>
                <w:u w:val="single"/>
                <w:lang w:val="es-GT"/>
              </w:rPr>
              <w:t>Expositores</w:t>
            </w:r>
            <w:r w:rsidRPr="00A734EF">
              <w:rPr>
                <w:sz w:val="18"/>
                <w:szCs w:val="18"/>
                <w:lang w:val="es-ES"/>
              </w:rPr>
              <w:t xml:space="preserve">: </w:t>
            </w:r>
            <w:r w:rsidRPr="00A734EF">
              <w:rPr>
                <w:sz w:val="18"/>
                <w:szCs w:val="18"/>
                <w:lang w:val="es-GT"/>
              </w:rPr>
              <w:t>OMC</w:t>
            </w:r>
          </w:p>
        </w:tc>
      </w:tr>
      <w:tr w:rsidR="00A368AF" w:rsidRPr="008D764B" w14:paraId="574ECDD5" w14:textId="77777777" w:rsidTr="00AA231A">
        <w:tc>
          <w:tcPr>
            <w:tcW w:w="1503" w:type="dxa"/>
          </w:tcPr>
          <w:p w14:paraId="43344DDF" w14:textId="05DD1DA1" w:rsidR="00A368AF" w:rsidRPr="00A62CD3" w:rsidRDefault="004B602A" w:rsidP="004B602A">
            <w:pPr>
              <w:spacing w:before="120" w:after="120"/>
              <w:rPr>
                <w:b/>
                <w:sz w:val="18"/>
                <w:szCs w:val="18"/>
                <w:highlight w:val="yellow"/>
                <w:lang w:val="es-GT"/>
              </w:rPr>
            </w:pPr>
            <w:r w:rsidRPr="004D22E5">
              <w:rPr>
                <w:b/>
                <w:sz w:val="18"/>
                <w:szCs w:val="18"/>
                <w:lang w:val="es-GT"/>
              </w:rPr>
              <w:t>15:</w:t>
            </w:r>
            <w:r>
              <w:rPr>
                <w:b/>
                <w:sz w:val="18"/>
                <w:szCs w:val="18"/>
                <w:lang w:val="es-GT"/>
              </w:rPr>
              <w:t>3</w:t>
            </w:r>
            <w:r w:rsidRPr="004D22E5">
              <w:rPr>
                <w:b/>
                <w:sz w:val="18"/>
                <w:szCs w:val="18"/>
                <w:lang w:val="es-GT"/>
              </w:rPr>
              <w:t>0-15:</w:t>
            </w:r>
            <w:r>
              <w:rPr>
                <w:b/>
                <w:sz w:val="18"/>
                <w:szCs w:val="18"/>
                <w:lang w:val="es-GT"/>
              </w:rPr>
              <w:t>4</w:t>
            </w:r>
            <w:r w:rsidRPr="004D22E5">
              <w:rPr>
                <w:b/>
                <w:sz w:val="18"/>
                <w:szCs w:val="18"/>
                <w:lang w:val="es-GT"/>
              </w:rPr>
              <w:t>5</w:t>
            </w:r>
          </w:p>
        </w:tc>
        <w:tc>
          <w:tcPr>
            <w:tcW w:w="7848" w:type="dxa"/>
          </w:tcPr>
          <w:p w14:paraId="2B6B880B" w14:textId="7568F760" w:rsidR="00A368AF" w:rsidRPr="007D0BB3" w:rsidRDefault="004B602A" w:rsidP="00A368AF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7D0BB3">
              <w:rPr>
                <w:b/>
                <w:sz w:val="18"/>
                <w:szCs w:val="18"/>
                <w:lang w:val="es-GT"/>
              </w:rPr>
              <w:t>Pausa café</w:t>
            </w:r>
          </w:p>
        </w:tc>
      </w:tr>
      <w:tr w:rsidR="00A368AF" w:rsidRPr="000A5B8F" w14:paraId="4FB4D7A5" w14:textId="77777777" w:rsidTr="00AA23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3" w:type="dxa"/>
          </w:tcPr>
          <w:p w14:paraId="6A810D96" w14:textId="305DCA2C" w:rsidR="00A368AF" w:rsidRPr="004D22E5" w:rsidRDefault="004B602A" w:rsidP="004B602A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7D0BB3">
              <w:rPr>
                <w:b/>
                <w:sz w:val="18"/>
                <w:szCs w:val="18"/>
                <w:lang w:val="es-GT"/>
              </w:rPr>
              <w:t>15:45-1</w:t>
            </w:r>
            <w:r w:rsidR="001C21FB">
              <w:rPr>
                <w:b/>
                <w:sz w:val="18"/>
                <w:szCs w:val="18"/>
                <w:lang w:val="es-GT"/>
              </w:rPr>
              <w:t>6</w:t>
            </w:r>
            <w:r w:rsidRPr="007D0BB3">
              <w:rPr>
                <w:b/>
                <w:sz w:val="18"/>
                <w:szCs w:val="18"/>
                <w:lang w:val="es-GT"/>
              </w:rPr>
              <w:t>:</w:t>
            </w:r>
            <w:r w:rsidR="001C21FB">
              <w:rPr>
                <w:b/>
                <w:sz w:val="18"/>
                <w:szCs w:val="18"/>
                <w:lang w:val="es-GT"/>
              </w:rPr>
              <w:t>3</w:t>
            </w:r>
            <w:r w:rsidRPr="007D0BB3">
              <w:rPr>
                <w:b/>
                <w:sz w:val="18"/>
                <w:szCs w:val="18"/>
                <w:lang w:val="es-GT"/>
              </w:rPr>
              <w:t>0</w:t>
            </w:r>
          </w:p>
        </w:tc>
        <w:tc>
          <w:tcPr>
            <w:tcW w:w="7848" w:type="dxa"/>
          </w:tcPr>
          <w:p w14:paraId="70C80879" w14:textId="77777777" w:rsidR="00986E61" w:rsidRPr="00653D79" w:rsidRDefault="00986E61" w:rsidP="001C21FB">
            <w:pPr>
              <w:spacing w:before="120" w:after="120"/>
              <w:rPr>
                <w:rFonts w:eastAsia="DFKai-SB"/>
                <w:sz w:val="18"/>
                <w:szCs w:val="18"/>
                <w:lang w:val="es-ES" w:eastAsia="zh-TW"/>
              </w:rPr>
            </w:pPr>
            <w:r>
              <w:rPr>
                <w:b/>
                <w:sz w:val="18"/>
                <w:szCs w:val="18"/>
                <w:lang w:val="es-GT"/>
              </w:rPr>
              <w:t xml:space="preserve">Mesa redonda: </w:t>
            </w:r>
            <w:r w:rsidRPr="7DAA642D">
              <w:rPr>
                <w:rFonts w:eastAsia="DFKai-SB"/>
                <w:b/>
                <w:bCs/>
                <w:sz w:val="18"/>
                <w:szCs w:val="18"/>
                <w:lang w:val="es-ES" w:eastAsia="zh-TW"/>
              </w:rPr>
              <w:t>E</w:t>
            </w:r>
            <w:r w:rsidRPr="002902F0">
              <w:rPr>
                <w:rFonts w:eastAsia="DFKai-SB"/>
                <w:b/>
                <w:bCs/>
                <w:sz w:val="18"/>
                <w:szCs w:val="18"/>
                <w:lang w:val="es-ES" w:eastAsia="zh-TW"/>
              </w:rPr>
              <w:t xml:space="preserve">xperiencia </w:t>
            </w:r>
            <w:r w:rsidRPr="001C21FB">
              <w:rPr>
                <w:b/>
                <w:sz w:val="18"/>
                <w:szCs w:val="18"/>
                <w:lang w:val="es-GT"/>
              </w:rPr>
              <w:t>nacional</w:t>
            </w:r>
            <w:r w:rsidRPr="002902F0">
              <w:rPr>
                <w:rFonts w:eastAsia="DFKai-SB"/>
                <w:b/>
                <w:bCs/>
                <w:sz w:val="18"/>
                <w:szCs w:val="18"/>
                <w:lang w:val="es-ES" w:eastAsia="zh-TW"/>
              </w:rPr>
              <w:t xml:space="preserve"> en el marco de la</w:t>
            </w:r>
            <w:r w:rsidRPr="002902F0">
              <w:rPr>
                <w:rFonts w:eastAsia="DFKai-SB"/>
                <w:sz w:val="18"/>
                <w:szCs w:val="18"/>
                <w:lang w:val="es-ES" w:eastAsia="zh-TW"/>
              </w:rPr>
              <w:t xml:space="preserve"> </w:t>
            </w:r>
            <w:r w:rsidRPr="002902F0">
              <w:rPr>
                <w:rFonts w:eastAsia="DFKai-SB"/>
                <w:b/>
                <w:bCs/>
                <w:sz w:val="18"/>
                <w:szCs w:val="18"/>
                <w:lang w:val="es-ES" w:eastAsia="zh-TW"/>
              </w:rPr>
              <w:t>transparenci</w:t>
            </w:r>
            <w:r w:rsidRPr="7DAA642D">
              <w:rPr>
                <w:rFonts w:eastAsia="DFKai-SB"/>
                <w:b/>
                <w:bCs/>
                <w:sz w:val="18"/>
                <w:szCs w:val="18"/>
                <w:lang w:val="es-ES" w:eastAsia="zh-TW"/>
              </w:rPr>
              <w:t>a</w:t>
            </w:r>
          </w:p>
          <w:p w14:paraId="365E2E06" w14:textId="77777777" w:rsidR="00986E61" w:rsidRDefault="00986E61" w:rsidP="00986E61">
            <w:pPr>
              <w:spacing w:before="120" w:after="120"/>
              <w:rPr>
                <w:sz w:val="18"/>
                <w:szCs w:val="18"/>
                <w:lang w:val="es-PE"/>
              </w:rPr>
            </w:pPr>
            <w:r w:rsidRPr="00927503">
              <w:rPr>
                <w:sz w:val="18"/>
                <w:szCs w:val="18"/>
                <w:u w:val="single"/>
                <w:lang w:val="es-GT"/>
              </w:rPr>
              <w:t>Expositores</w:t>
            </w:r>
            <w:r w:rsidRPr="00927503">
              <w:rPr>
                <w:sz w:val="18"/>
                <w:szCs w:val="18"/>
                <w:lang w:val="es-GT"/>
              </w:rPr>
              <w:t xml:space="preserve">: </w:t>
            </w:r>
            <w:r w:rsidRPr="008D764B">
              <w:rPr>
                <w:sz w:val="18"/>
                <w:szCs w:val="18"/>
                <w:lang w:val="es-GT"/>
              </w:rPr>
              <w:t>Representantes</w:t>
            </w:r>
            <w:r w:rsidRPr="008D764B">
              <w:rPr>
                <w:sz w:val="18"/>
                <w:szCs w:val="18"/>
                <w:lang w:val="es-PE"/>
              </w:rPr>
              <w:t xml:space="preserve"> país</w:t>
            </w:r>
            <w:r>
              <w:rPr>
                <w:sz w:val="18"/>
                <w:szCs w:val="18"/>
                <w:lang w:val="es-PE"/>
              </w:rPr>
              <w:t>: gobierno y sector privado</w:t>
            </w:r>
          </w:p>
          <w:p w14:paraId="73F3168B" w14:textId="6F052EC5" w:rsidR="00A368AF" w:rsidRPr="007D0BB3" w:rsidRDefault="00986E61" w:rsidP="001C21FB">
            <w:pPr>
              <w:tabs>
                <w:tab w:val="clear" w:pos="720"/>
                <w:tab w:val="left" w:pos="5846"/>
              </w:tabs>
              <w:spacing w:before="120" w:after="120"/>
              <w:rPr>
                <w:b/>
                <w:sz w:val="18"/>
                <w:szCs w:val="18"/>
                <w:lang w:val="es-GT"/>
              </w:rPr>
            </w:pPr>
            <w:r>
              <w:rPr>
                <w:sz w:val="18"/>
                <w:szCs w:val="18"/>
                <w:u w:val="single"/>
                <w:lang w:val="es-GT"/>
              </w:rPr>
              <w:t>Moderador</w:t>
            </w:r>
            <w:r>
              <w:rPr>
                <w:b/>
                <w:sz w:val="18"/>
                <w:szCs w:val="18"/>
                <w:lang w:val="es-GT"/>
              </w:rPr>
              <w:t xml:space="preserve">: </w:t>
            </w:r>
            <w:proofErr w:type="spellStart"/>
            <w:r>
              <w:rPr>
                <w:sz w:val="18"/>
                <w:szCs w:val="18"/>
                <w:lang w:val="es-PE"/>
              </w:rPr>
              <w:t>Secex</w:t>
            </w:r>
            <w:proofErr w:type="spellEnd"/>
            <w:r>
              <w:rPr>
                <w:sz w:val="18"/>
                <w:szCs w:val="18"/>
                <w:lang w:val="es-PE"/>
              </w:rPr>
              <w:t>/MDIC</w:t>
            </w:r>
            <w:r w:rsidR="001526CF">
              <w:rPr>
                <w:sz w:val="18"/>
                <w:szCs w:val="18"/>
                <w:lang w:val="es-PE"/>
              </w:rPr>
              <w:t xml:space="preserve"> </w:t>
            </w:r>
          </w:p>
        </w:tc>
      </w:tr>
      <w:tr w:rsidR="001C21FB" w:rsidRPr="00DF5D5E" w14:paraId="1EA8392A" w14:textId="77777777" w:rsidTr="00AA231A">
        <w:tc>
          <w:tcPr>
            <w:tcW w:w="1503" w:type="dxa"/>
          </w:tcPr>
          <w:p w14:paraId="29C953DB" w14:textId="10376D78" w:rsidR="001C21FB" w:rsidRPr="007D0BB3" w:rsidRDefault="001C21FB" w:rsidP="004B602A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>
              <w:rPr>
                <w:b/>
                <w:sz w:val="18"/>
                <w:szCs w:val="18"/>
                <w:lang w:val="es-GT"/>
              </w:rPr>
              <w:t>16:30</w:t>
            </w:r>
            <w:r w:rsidRPr="007D0BB3">
              <w:rPr>
                <w:b/>
                <w:sz w:val="18"/>
                <w:szCs w:val="18"/>
                <w:lang w:val="es-GT"/>
              </w:rPr>
              <w:t>-17:00</w:t>
            </w:r>
          </w:p>
        </w:tc>
        <w:tc>
          <w:tcPr>
            <w:tcW w:w="7848" w:type="dxa"/>
          </w:tcPr>
          <w:p w14:paraId="3D75234D" w14:textId="6E767522" w:rsidR="001C21FB" w:rsidRDefault="00271F14" w:rsidP="001C21FB">
            <w:pPr>
              <w:spacing w:before="120" w:after="120"/>
              <w:rPr>
                <w:rFonts w:eastAsia="DFKai-SB"/>
                <w:b/>
                <w:bCs/>
                <w:sz w:val="18"/>
                <w:szCs w:val="18"/>
                <w:lang w:val="es-ES" w:eastAsia="zh-TW"/>
              </w:rPr>
            </w:pPr>
            <w:r w:rsidRPr="00D31BF8">
              <w:rPr>
                <w:b/>
                <w:sz w:val="18"/>
                <w:szCs w:val="18"/>
                <w:lang w:val="es-GT"/>
              </w:rPr>
              <w:t xml:space="preserve">Sesión </w:t>
            </w:r>
            <w:r>
              <w:rPr>
                <w:b/>
                <w:sz w:val="18"/>
                <w:szCs w:val="18"/>
                <w:lang w:val="es-GT"/>
              </w:rPr>
              <w:t>4</w:t>
            </w:r>
            <w:r w:rsidRPr="00D31BF8">
              <w:rPr>
                <w:b/>
                <w:sz w:val="18"/>
                <w:szCs w:val="18"/>
                <w:lang w:val="es-GT"/>
              </w:rPr>
              <w:t xml:space="preserve">: </w:t>
            </w:r>
            <w:r w:rsidR="001C21FB">
              <w:rPr>
                <w:rFonts w:eastAsia="DFKai-SB"/>
                <w:b/>
                <w:bCs/>
                <w:sz w:val="18"/>
                <w:szCs w:val="18"/>
                <w:lang w:val="es-ES" w:eastAsia="zh-TW"/>
              </w:rPr>
              <w:t>“</w:t>
            </w:r>
            <w:r w:rsidR="001C21FB" w:rsidRPr="00653D79">
              <w:rPr>
                <w:rFonts w:eastAsia="DFKai-SB"/>
                <w:b/>
                <w:bCs/>
                <w:sz w:val="18"/>
                <w:szCs w:val="18"/>
                <w:lang w:val="es-ES" w:eastAsia="zh-TW"/>
              </w:rPr>
              <w:t xml:space="preserve">SEM </w:t>
            </w:r>
            <w:proofErr w:type="spellStart"/>
            <w:r w:rsidR="001C21FB" w:rsidRPr="00653D79">
              <w:rPr>
                <w:rFonts w:eastAsia="DFKai-SB"/>
                <w:b/>
                <w:bCs/>
                <w:sz w:val="18"/>
                <w:szCs w:val="18"/>
                <w:lang w:val="es-ES" w:eastAsia="zh-TW"/>
              </w:rPr>
              <w:t>B</w:t>
            </w:r>
            <w:r w:rsidR="001C21FB">
              <w:rPr>
                <w:rFonts w:eastAsia="DFKai-SB"/>
                <w:b/>
                <w:bCs/>
                <w:sz w:val="18"/>
                <w:szCs w:val="18"/>
                <w:lang w:val="es-ES" w:eastAsia="zh-TW"/>
              </w:rPr>
              <w:t>arreiras</w:t>
            </w:r>
            <w:proofErr w:type="spellEnd"/>
            <w:r w:rsidR="001C21FB">
              <w:rPr>
                <w:rFonts w:eastAsia="DFKai-SB"/>
                <w:b/>
                <w:bCs/>
                <w:sz w:val="18"/>
                <w:szCs w:val="18"/>
                <w:lang w:val="es-ES" w:eastAsia="zh-TW"/>
              </w:rPr>
              <w:t xml:space="preserve">” </w:t>
            </w:r>
            <w:r w:rsidR="001C21FB" w:rsidRPr="001C21FB">
              <w:rPr>
                <w:b/>
                <w:sz w:val="18"/>
                <w:szCs w:val="18"/>
                <w:lang w:val="es-GT"/>
              </w:rPr>
              <w:t>como</w:t>
            </w:r>
            <w:r w:rsidR="001C21FB">
              <w:rPr>
                <w:rFonts w:eastAsia="DFKai-SB"/>
                <w:b/>
                <w:bCs/>
                <w:sz w:val="18"/>
                <w:szCs w:val="18"/>
                <w:lang w:val="es-ES" w:eastAsia="zh-TW"/>
              </w:rPr>
              <w:t xml:space="preserve"> herramienta d</w:t>
            </w:r>
            <w:r w:rsidR="001C21FB" w:rsidRPr="00653D79">
              <w:rPr>
                <w:rFonts w:eastAsia="DFKai-SB"/>
                <w:b/>
                <w:bCs/>
                <w:sz w:val="18"/>
                <w:szCs w:val="18"/>
                <w:lang w:val="es-ES" w:eastAsia="zh-TW"/>
              </w:rPr>
              <w:t xml:space="preserve">e superación de barreras comerciales </w:t>
            </w:r>
          </w:p>
          <w:p w14:paraId="2BA2C68F" w14:textId="68D1A305" w:rsidR="001C21FB" w:rsidRDefault="001C21FB" w:rsidP="001C21FB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321BAE">
              <w:rPr>
                <w:sz w:val="18"/>
                <w:szCs w:val="18"/>
                <w:u w:val="single"/>
                <w:lang w:val="es-GT"/>
              </w:rPr>
              <w:t>Expositores</w:t>
            </w:r>
            <w:r w:rsidRPr="00A734EF">
              <w:rPr>
                <w:sz w:val="18"/>
                <w:szCs w:val="18"/>
                <w:lang w:val="es-ES"/>
              </w:rPr>
              <w:t>:</w:t>
            </w:r>
            <w:r>
              <w:rPr>
                <w:sz w:val="18"/>
                <w:szCs w:val="18"/>
                <w:lang w:val="es-ES"/>
              </w:rPr>
              <w:t xml:space="preserve"> </w:t>
            </w:r>
            <w:r w:rsidRPr="008D764B">
              <w:rPr>
                <w:sz w:val="18"/>
                <w:szCs w:val="18"/>
                <w:lang w:val="es-GT"/>
              </w:rPr>
              <w:t>Representantes</w:t>
            </w:r>
            <w:r w:rsidRPr="008D764B">
              <w:rPr>
                <w:sz w:val="18"/>
                <w:szCs w:val="18"/>
                <w:lang w:val="es-PE"/>
              </w:rPr>
              <w:t xml:space="preserve"> país</w:t>
            </w:r>
            <w:r>
              <w:rPr>
                <w:sz w:val="18"/>
                <w:szCs w:val="18"/>
                <w:lang w:val="es-PE"/>
              </w:rPr>
              <w:t>: gobierno y sector privado</w:t>
            </w:r>
          </w:p>
        </w:tc>
      </w:tr>
      <w:tr w:rsidR="00A368AF" w:rsidRPr="00DF5D5E" w14:paraId="7E719891" w14:textId="77777777" w:rsidTr="00AA231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3" w:type="dxa"/>
          </w:tcPr>
          <w:p w14:paraId="67C1A63D" w14:textId="168FD418" w:rsidR="00A368AF" w:rsidRPr="007D0BB3" w:rsidRDefault="004B602A" w:rsidP="004B602A">
            <w:pPr>
              <w:spacing w:before="120" w:after="120"/>
              <w:rPr>
                <w:b/>
                <w:sz w:val="18"/>
                <w:szCs w:val="18"/>
                <w:highlight w:val="yellow"/>
                <w:lang w:val="es-GT"/>
              </w:rPr>
            </w:pPr>
            <w:bookmarkStart w:id="0" w:name="_Hlk108614715"/>
            <w:r>
              <w:rPr>
                <w:b/>
                <w:sz w:val="18"/>
                <w:szCs w:val="18"/>
                <w:lang w:val="es-GT"/>
              </w:rPr>
              <w:lastRenderedPageBreak/>
              <w:t>17:00-17:30</w:t>
            </w:r>
          </w:p>
        </w:tc>
        <w:tc>
          <w:tcPr>
            <w:tcW w:w="7848" w:type="dxa"/>
            <w:vAlign w:val="center"/>
          </w:tcPr>
          <w:p w14:paraId="4C269010" w14:textId="17B8C789" w:rsidR="00A368AF" w:rsidRPr="007D0BB3" w:rsidRDefault="00653D79" w:rsidP="004B602A">
            <w:pPr>
              <w:spacing w:before="120" w:after="120"/>
              <w:rPr>
                <w:sz w:val="18"/>
                <w:szCs w:val="18"/>
                <w:lang w:val="es-ES"/>
              </w:rPr>
            </w:pPr>
            <w:r w:rsidRPr="00653D79">
              <w:rPr>
                <w:rFonts w:eastAsia="DFKai-SB"/>
                <w:b/>
                <w:bCs/>
                <w:sz w:val="18"/>
                <w:szCs w:val="18"/>
                <w:lang w:val="es-ES" w:eastAsia="zh-TW"/>
              </w:rPr>
              <w:t xml:space="preserve"> </w:t>
            </w:r>
            <w:r w:rsidR="004B602A" w:rsidRPr="004B602A">
              <w:rPr>
                <w:b/>
                <w:sz w:val="18"/>
                <w:szCs w:val="18"/>
                <w:lang w:val="es-GT"/>
              </w:rPr>
              <w:t xml:space="preserve">Resumen del día. </w:t>
            </w:r>
            <w:r w:rsidR="004B602A">
              <w:rPr>
                <w:b/>
                <w:sz w:val="18"/>
                <w:szCs w:val="18"/>
                <w:lang w:val="es-GT"/>
              </w:rPr>
              <w:t>Preguntas y respuestas</w:t>
            </w:r>
          </w:p>
        </w:tc>
      </w:tr>
      <w:bookmarkEnd w:id="0"/>
    </w:tbl>
    <w:p w14:paraId="3599CF8E" w14:textId="245D956E" w:rsidR="00A62CD3" w:rsidRDefault="00A62CD3">
      <w:pPr>
        <w:tabs>
          <w:tab w:val="clear" w:pos="720"/>
        </w:tabs>
        <w:jc w:val="left"/>
        <w:rPr>
          <w:rFonts w:ascii="Verdana" w:hAnsi="Verdana"/>
          <w:b/>
          <w:szCs w:val="22"/>
          <w:highlight w:val="yellow"/>
          <w:lang w:val="es-ES"/>
        </w:rPr>
      </w:pPr>
    </w:p>
    <w:p w14:paraId="23BFCF9B" w14:textId="77777777" w:rsidR="009C038A" w:rsidRDefault="009C038A">
      <w:pPr>
        <w:tabs>
          <w:tab w:val="clear" w:pos="720"/>
        </w:tabs>
        <w:jc w:val="left"/>
        <w:rPr>
          <w:rFonts w:ascii="Verdana" w:hAnsi="Verdana"/>
          <w:b/>
          <w:szCs w:val="22"/>
          <w:highlight w:val="yellow"/>
          <w:lang w:val="es-ES"/>
        </w:rPr>
      </w:pPr>
    </w:p>
    <w:tbl>
      <w:tblPr>
        <w:tblStyle w:val="WTOTable1"/>
        <w:tblW w:w="9351" w:type="dxa"/>
        <w:tblLook w:val="04A0" w:firstRow="1" w:lastRow="0" w:firstColumn="1" w:lastColumn="0" w:noHBand="0" w:noVBand="1"/>
      </w:tblPr>
      <w:tblGrid>
        <w:gridCol w:w="1503"/>
        <w:gridCol w:w="7848"/>
      </w:tblGrid>
      <w:tr w:rsidR="009C038A" w:rsidRPr="008D764B" w14:paraId="496631DD" w14:textId="77777777" w:rsidTr="00BC15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351" w:type="dxa"/>
            <w:gridSpan w:val="2"/>
          </w:tcPr>
          <w:p w14:paraId="4CD95A33" w14:textId="5B12D374" w:rsidR="009C038A" w:rsidRPr="00A62CD3" w:rsidRDefault="009C038A" w:rsidP="008A24AC">
            <w:pPr>
              <w:spacing w:before="120" w:after="120"/>
              <w:rPr>
                <w:sz w:val="18"/>
                <w:szCs w:val="18"/>
                <w:highlight w:val="yellow"/>
                <w:lang w:val="es-ES"/>
              </w:rPr>
            </w:pPr>
            <w:r w:rsidRPr="00A62CD3">
              <w:rPr>
                <w:b w:val="0"/>
                <w:szCs w:val="22"/>
                <w:highlight w:val="yellow"/>
                <w:lang w:val="es-ES"/>
              </w:rPr>
              <w:br w:type="page"/>
            </w:r>
            <w:r w:rsidRPr="00A62CD3">
              <w:rPr>
                <w:sz w:val="18"/>
                <w:szCs w:val="18"/>
                <w:lang w:val="es-ES"/>
              </w:rPr>
              <w:t xml:space="preserve">Día </w:t>
            </w:r>
            <w:r w:rsidR="008D10F4">
              <w:rPr>
                <w:sz w:val="18"/>
                <w:szCs w:val="18"/>
                <w:lang w:val="es-ES"/>
              </w:rPr>
              <w:t>2</w:t>
            </w:r>
            <w:r w:rsidRPr="00A62CD3">
              <w:rPr>
                <w:sz w:val="18"/>
                <w:szCs w:val="18"/>
                <w:lang w:val="es-ES"/>
              </w:rPr>
              <w:t xml:space="preserve">: </w:t>
            </w:r>
            <w:r w:rsidR="00E04D44">
              <w:rPr>
                <w:sz w:val="18"/>
                <w:szCs w:val="18"/>
                <w:lang w:val="es-ES"/>
              </w:rPr>
              <w:t xml:space="preserve">02/12/2026 </w:t>
            </w:r>
            <w:proofErr w:type="gramStart"/>
            <w:r w:rsidR="008D10F4">
              <w:rPr>
                <w:sz w:val="18"/>
                <w:szCs w:val="18"/>
                <w:lang w:val="es-ES"/>
              </w:rPr>
              <w:t>Miérc</w:t>
            </w:r>
            <w:r w:rsidR="00DB1B4D">
              <w:rPr>
                <w:sz w:val="18"/>
                <w:szCs w:val="18"/>
                <w:lang w:val="es-ES"/>
              </w:rPr>
              <w:t>o</w:t>
            </w:r>
            <w:r w:rsidR="008D10F4">
              <w:rPr>
                <w:sz w:val="18"/>
                <w:szCs w:val="18"/>
                <w:lang w:val="es-ES"/>
              </w:rPr>
              <w:t>les</w:t>
            </w:r>
            <w:proofErr w:type="gramEnd"/>
            <w:r w:rsidR="00E46334">
              <w:rPr>
                <w:sz w:val="18"/>
                <w:szCs w:val="18"/>
                <w:lang w:val="es-ES"/>
              </w:rPr>
              <w:t xml:space="preserve"> 02</w:t>
            </w:r>
          </w:p>
        </w:tc>
      </w:tr>
      <w:tr w:rsidR="009C038A" w:rsidRPr="000A5B8F" w14:paraId="2265E192" w14:textId="77777777" w:rsidTr="00BC15DA">
        <w:tc>
          <w:tcPr>
            <w:tcW w:w="1503" w:type="dxa"/>
          </w:tcPr>
          <w:p w14:paraId="7093D53B" w14:textId="77777777" w:rsidR="009C038A" w:rsidRPr="00A62CD3" w:rsidRDefault="009C038A" w:rsidP="008A24AC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A62CD3">
              <w:rPr>
                <w:b/>
                <w:sz w:val="18"/>
                <w:szCs w:val="18"/>
                <w:lang w:val="es-GT"/>
              </w:rPr>
              <w:t>08:30-09:00</w:t>
            </w:r>
          </w:p>
        </w:tc>
        <w:tc>
          <w:tcPr>
            <w:tcW w:w="7848" w:type="dxa"/>
          </w:tcPr>
          <w:p w14:paraId="7268327D" w14:textId="71652D20" w:rsidR="009C038A" w:rsidRPr="00A62CD3" w:rsidRDefault="004455EE" w:rsidP="008A24AC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A62CD3">
              <w:rPr>
                <w:b/>
                <w:sz w:val="18"/>
                <w:szCs w:val="18"/>
                <w:lang w:val="es-GT"/>
              </w:rPr>
              <w:t>Registro de participantes</w:t>
            </w:r>
          </w:p>
        </w:tc>
      </w:tr>
      <w:tr w:rsidR="009C038A" w:rsidRPr="008D764B" w14:paraId="0AF27EE3" w14:textId="77777777" w:rsidTr="00BC15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1051"/>
        </w:trPr>
        <w:tc>
          <w:tcPr>
            <w:tcW w:w="1503" w:type="dxa"/>
          </w:tcPr>
          <w:p w14:paraId="6CB3EAF9" w14:textId="77777777" w:rsidR="009C038A" w:rsidRDefault="009C038A" w:rsidP="008A24AC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A62CD3">
              <w:rPr>
                <w:b/>
                <w:sz w:val="18"/>
                <w:szCs w:val="18"/>
                <w:lang w:val="es-GT"/>
              </w:rPr>
              <w:t>09:00-</w:t>
            </w:r>
            <w:r>
              <w:rPr>
                <w:b/>
                <w:sz w:val="18"/>
                <w:szCs w:val="18"/>
                <w:lang w:val="es-GT"/>
              </w:rPr>
              <w:t>10</w:t>
            </w:r>
            <w:r w:rsidRPr="00A62CD3">
              <w:rPr>
                <w:b/>
                <w:sz w:val="18"/>
                <w:szCs w:val="18"/>
                <w:lang w:val="es-GT"/>
              </w:rPr>
              <w:t>:</w:t>
            </w:r>
            <w:r>
              <w:rPr>
                <w:b/>
                <w:sz w:val="18"/>
                <w:szCs w:val="18"/>
                <w:lang w:val="es-GT"/>
              </w:rPr>
              <w:t>30</w:t>
            </w:r>
          </w:p>
          <w:p w14:paraId="398B50C4" w14:textId="16117A80" w:rsidR="00215BF6" w:rsidRPr="00A62CD3" w:rsidRDefault="00215BF6" w:rsidP="008A24AC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</w:p>
        </w:tc>
        <w:tc>
          <w:tcPr>
            <w:tcW w:w="7848" w:type="dxa"/>
          </w:tcPr>
          <w:p w14:paraId="59A20566" w14:textId="16943D35" w:rsidR="00282789" w:rsidRPr="007D0BB3" w:rsidRDefault="00282789" w:rsidP="00282789">
            <w:pPr>
              <w:spacing w:before="120" w:after="120"/>
              <w:rPr>
                <w:bCs/>
                <w:sz w:val="18"/>
                <w:szCs w:val="18"/>
                <w:lang w:val="es-GT"/>
              </w:rPr>
            </w:pPr>
            <w:r w:rsidRPr="007D0BB3">
              <w:rPr>
                <w:b/>
                <w:sz w:val="18"/>
                <w:szCs w:val="18"/>
                <w:lang w:val="es-GT"/>
              </w:rPr>
              <w:t xml:space="preserve">Sesión </w:t>
            </w:r>
            <w:r w:rsidR="00271F14">
              <w:rPr>
                <w:b/>
                <w:sz w:val="18"/>
                <w:szCs w:val="18"/>
                <w:lang w:val="es-GT"/>
              </w:rPr>
              <w:t>5</w:t>
            </w:r>
            <w:r w:rsidRPr="007D0BB3">
              <w:rPr>
                <w:b/>
                <w:sz w:val="18"/>
                <w:szCs w:val="18"/>
                <w:lang w:val="es-GT"/>
              </w:rPr>
              <w:t>: Disposiciones relativas al análisis de riesgos en el Acuerdo MSF - Gestión, evaluación y comunicación de riesgo</w:t>
            </w:r>
          </w:p>
          <w:p w14:paraId="37B60FB1" w14:textId="192B8315" w:rsidR="00282789" w:rsidRDefault="00282789" w:rsidP="00282789">
            <w:pPr>
              <w:numPr>
                <w:ilvl w:val="0"/>
                <w:numId w:val="17"/>
              </w:numPr>
              <w:spacing w:before="120" w:after="120"/>
              <w:rPr>
                <w:bCs/>
                <w:sz w:val="18"/>
                <w:szCs w:val="18"/>
                <w:lang w:val="es-GT"/>
              </w:rPr>
            </w:pPr>
            <w:r w:rsidRPr="007D0BB3">
              <w:rPr>
                <w:bCs/>
                <w:sz w:val="18"/>
                <w:szCs w:val="18"/>
                <w:lang w:val="es-GT"/>
              </w:rPr>
              <w:t>Artículo 5 del Acuerdo MSF</w:t>
            </w:r>
            <w:r w:rsidR="00B93309">
              <w:rPr>
                <w:bCs/>
                <w:sz w:val="18"/>
                <w:szCs w:val="18"/>
                <w:lang w:val="es-GT"/>
              </w:rPr>
              <w:t xml:space="preserve"> y </w:t>
            </w:r>
            <w:r w:rsidR="00B93309" w:rsidRPr="007A1DBE">
              <w:rPr>
                <w:bCs/>
                <w:sz w:val="18"/>
                <w:szCs w:val="18"/>
                <w:lang w:val="es-GT"/>
              </w:rPr>
              <w:t>sesiones tem</w:t>
            </w:r>
            <w:r w:rsidR="007A1DBE" w:rsidRPr="007A1DBE">
              <w:rPr>
                <w:bCs/>
                <w:sz w:val="18"/>
                <w:szCs w:val="18"/>
                <w:lang w:val="es-GT"/>
              </w:rPr>
              <w:t>á</w:t>
            </w:r>
            <w:r w:rsidR="00B93309" w:rsidRPr="007A1DBE">
              <w:rPr>
                <w:bCs/>
                <w:sz w:val="18"/>
                <w:szCs w:val="18"/>
                <w:lang w:val="es-GT"/>
              </w:rPr>
              <w:t>ticas</w:t>
            </w:r>
            <w:r w:rsidR="007A1DBE" w:rsidRPr="007A1DBE">
              <w:rPr>
                <w:bCs/>
                <w:sz w:val="18"/>
                <w:szCs w:val="18"/>
                <w:lang w:val="es-GT"/>
              </w:rPr>
              <w:t xml:space="preserve"> do Comité</w:t>
            </w:r>
          </w:p>
          <w:p w14:paraId="39158DED" w14:textId="2E260732" w:rsidR="009C038A" w:rsidRPr="00FA6676" w:rsidRDefault="00282789" w:rsidP="00282789">
            <w:pPr>
              <w:spacing w:before="120" w:after="120"/>
              <w:rPr>
                <w:sz w:val="18"/>
                <w:szCs w:val="18"/>
                <w:lang w:val="es-GT"/>
              </w:rPr>
            </w:pPr>
            <w:r w:rsidRPr="007D0BB3">
              <w:rPr>
                <w:sz w:val="18"/>
                <w:szCs w:val="18"/>
                <w:u w:val="single"/>
                <w:lang w:val="es-GT"/>
              </w:rPr>
              <w:t>Expositores</w:t>
            </w:r>
            <w:r w:rsidRPr="007D0BB3">
              <w:rPr>
                <w:sz w:val="18"/>
                <w:szCs w:val="18"/>
                <w:lang w:val="es-ES"/>
              </w:rPr>
              <w:t xml:space="preserve">: </w:t>
            </w:r>
            <w:r w:rsidRPr="007D0BB3">
              <w:rPr>
                <w:sz w:val="18"/>
                <w:szCs w:val="18"/>
                <w:lang w:val="es-GT"/>
              </w:rPr>
              <w:t>OMC</w:t>
            </w:r>
          </w:p>
        </w:tc>
      </w:tr>
      <w:tr w:rsidR="009C038A" w:rsidRPr="000A5B8F" w14:paraId="1AFEA705" w14:textId="77777777" w:rsidTr="00BC15DA">
        <w:tc>
          <w:tcPr>
            <w:tcW w:w="1503" w:type="dxa"/>
          </w:tcPr>
          <w:p w14:paraId="7B6E1D12" w14:textId="77777777" w:rsidR="009C038A" w:rsidRPr="00B76225" w:rsidRDefault="009C038A" w:rsidP="008A24AC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B76225">
              <w:rPr>
                <w:b/>
                <w:sz w:val="18"/>
                <w:szCs w:val="18"/>
                <w:lang w:val="es-GT"/>
              </w:rPr>
              <w:t>10:30-10:45</w:t>
            </w:r>
          </w:p>
        </w:tc>
        <w:tc>
          <w:tcPr>
            <w:tcW w:w="7848" w:type="dxa"/>
          </w:tcPr>
          <w:p w14:paraId="4A5E3406" w14:textId="77777777" w:rsidR="009C038A" w:rsidRPr="00FA6676" w:rsidRDefault="009C038A" w:rsidP="008A24AC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FA6676">
              <w:rPr>
                <w:b/>
                <w:sz w:val="18"/>
                <w:szCs w:val="18"/>
                <w:lang w:val="es-GT"/>
              </w:rPr>
              <w:t>Pausa café</w:t>
            </w:r>
          </w:p>
        </w:tc>
      </w:tr>
      <w:tr w:rsidR="009C038A" w:rsidRPr="00174DE2" w14:paraId="21CC22EA" w14:textId="77777777" w:rsidTr="00BC15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3" w:type="dxa"/>
          </w:tcPr>
          <w:p w14:paraId="0AB25D75" w14:textId="77777777" w:rsidR="009C038A" w:rsidRDefault="009C038A" w:rsidP="008A24AC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4E33F6">
              <w:rPr>
                <w:b/>
                <w:sz w:val="18"/>
                <w:szCs w:val="18"/>
                <w:lang w:val="es-GT"/>
              </w:rPr>
              <w:t>10:45-12:30</w:t>
            </w:r>
          </w:p>
          <w:p w14:paraId="365A2051" w14:textId="262070BC" w:rsidR="00FA6676" w:rsidRPr="004E33F6" w:rsidRDefault="00FA6676" w:rsidP="008A24AC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</w:p>
        </w:tc>
        <w:tc>
          <w:tcPr>
            <w:tcW w:w="7848" w:type="dxa"/>
          </w:tcPr>
          <w:p w14:paraId="43485A65" w14:textId="305371C5" w:rsidR="00E605C5" w:rsidRPr="00FA6676" w:rsidRDefault="00E605C5" w:rsidP="00E605C5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FA6676">
              <w:rPr>
                <w:b/>
                <w:sz w:val="18"/>
                <w:szCs w:val="18"/>
                <w:lang w:val="es-GT"/>
              </w:rPr>
              <w:t xml:space="preserve">Sesión </w:t>
            </w:r>
            <w:r w:rsidR="00271F14">
              <w:rPr>
                <w:b/>
                <w:sz w:val="18"/>
                <w:szCs w:val="18"/>
                <w:lang w:val="es-GT"/>
              </w:rPr>
              <w:t>6</w:t>
            </w:r>
            <w:r w:rsidRPr="00FA6676">
              <w:rPr>
                <w:b/>
                <w:sz w:val="18"/>
                <w:szCs w:val="18"/>
                <w:lang w:val="es-GT"/>
              </w:rPr>
              <w:t xml:space="preserve">: Anexo C del Acuerdo MSF – Procedimientos de Control, Inspección y Aprobación </w:t>
            </w:r>
          </w:p>
          <w:p w14:paraId="49C09DE5" w14:textId="77777777" w:rsidR="00E605C5" w:rsidRPr="00FA6676" w:rsidRDefault="00E605C5" w:rsidP="00E605C5">
            <w:pPr>
              <w:pStyle w:val="ListParagraph"/>
              <w:numPr>
                <w:ilvl w:val="0"/>
                <w:numId w:val="3"/>
              </w:numPr>
              <w:spacing w:before="120" w:after="120"/>
              <w:rPr>
                <w:rFonts w:ascii="Verdana" w:hAnsi="Verdana"/>
                <w:sz w:val="18"/>
                <w:szCs w:val="18"/>
                <w:lang w:val="es-GT"/>
              </w:rPr>
            </w:pPr>
            <w:r w:rsidRPr="00FA6676">
              <w:rPr>
                <w:rFonts w:ascii="Verdana" w:hAnsi="Verdana"/>
                <w:sz w:val="18"/>
                <w:szCs w:val="18"/>
                <w:lang w:val="es-GT"/>
              </w:rPr>
              <w:t>Artículo 8 y Anexo C del Acuerdo MSF</w:t>
            </w:r>
          </w:p>
          <w:p w14:paraId="7D7645C9" w14:textId="77777777" w:rsidR="00E605C5" w:rsidRPr="00FA6676" w:rsidRDefault="00E605C5" w:rsidP="00E605C5">
            <w:pPr>
              <w:pStyle w:val="ListParagraph"/>
              <w:numPr>
                <w:ilvl w:val="0"/>
                <w:numId w:val="3"/>
              </w:numPr>
              <w:spacing w:after="120"/>
              <w:rPr>
                <w:rFonts w:ascii="Verdana" w:hAnsi="Verdana"/>
                <w:sz w:val="18"/>
                <w:szCs w:val="18"/>
                <w:lang w:val="es-GT"/>
              </w:rPr>
            </w:pPr>
            <w:r w:rsidRPr="00FA6676">
              <w:rPr>
                <w:rFonts w:ascii="Verdana" w:hAnsi="Verdana"/>
                <w:sz w:val="18"/>
                <w:szCs w:val="18"/>
                <w:lang w:val="es-GT"/>
              </w:rPr>
              <w:t>Grupo de Trabajo del Comité MSF sobre Procedimientos de Aprobación</w:t>
            </w:r>
          </w:p>
          <w:p w14:paraId="6BEDEDE4" w14:textId="76D8A3A1" w:rsidR="00B831F0" w:rsidRPr="00E605C5" w:rsidRDefault="0052782D" w:rsidP="00B831F0">
            <w:pPr>
              <w:spacing w:after="120" w:line="240" w:lineRule="atLeast"/>
              <w:rPr>
                <w:b/>
                <w:sz w:val="18"/>
                <w:szCs w:val="18"/>
                <w:lang w:val="es-GT"/>
              </w:rPr>
            </w:pPr>
            <w:r w:rsidRPr="007D0BB3">
              <w:rPr>
                <w:sz w:val="18"/>
                <w:szCs w:val="18"/>
                <w:u w:val="single"/>
                <w:lang w:val="es-GT"/>
              </w:rPr>
              <w:t>Expositores</w:t>
            </w:r>
            <w:r w:rsidRPr="007D0BB3">
              <w:rPr>
                <w:sz w:val="18"/>
                <w:szCs w:val="18"/>
                <w:lang w:val="es-ES"/>
              </w:rPr>
              <w:t xml:space="preserve">: </w:t>
            </w:r>
            <w:r w:rsidRPr="007D0BB3">
              <w:rPr>
                <w:sz w:val="18"/>
                <w:szCs w:val="18"/>
                <w:lang w:val="es-GT"/>
              </w:rPr>
              <w:t>OMC</w:t>
            </w:r>
          </w:p>
        </w:tc>
      </w:tr>
      <w:tr w:rsidR="009C038A" w:rsidRPr="000A5B8F" w14:paraId="6079081E" w14:textId="77777777" w:rsidTr="00BC15DA">
        <w:tc>
          <w:tcPr>
            <w:tcW w:w="1503" w:type="dxa"/>
          </w:tcPr>
          <w:p w14:paraId="56B46A34" w14:textId="77777777" w:rsidR="009C038A" w:rsidRPr="004E33F6" w:rsidRDefault="009C038A" w:rsidP="008A24AC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4E33F6">
              <w:rPr>
                <w:b/>
                <w:sz w:val="18"/>
                <w:szCs w:val="18"/>
                <w:lang w:val="es-GT"/>
              </w:rPr>
              <w:t>12:30-1</w:t>
            </w:r>
            <w:r>
              <w:rPr>
                <w:b/>
                <w:sz w:val="18"/>
                <w:szCs w:val="18"/>
                <w:lang w:val="es-GT"/>
              </w:rPr>
              <w:t>4</w:t>
            </w:r>
            <w:r w:rsidRPr="004E33F6">
              <w:rPr>
                <w:b/>
                <w:sz w:val="18"/>
                <w:szCs w:val="18"/>
                <w:lang w:val="es-GT"/>
              </w:rPr>
              <w:t>:</w:t>
            </w:r>
            <w:r>
              <w:rPr>
                <w:b/>
                <w:sz w:val="18"/>
                <w:szCs w:val="18"/>
                <w:lang w:val="es-GT"/>
              </w:rPr>
              <w:t>0</w:t>
            </w:r>
            <w:r w:rsidRPr="004E33F6">
              <w:rPr>
                <w:b/>
                <w:sz w:val="18"/>
                <w:szCs w:val="18"/>
                <w:lang w:val="es-GT"/>
              </w:rPr>
              <w:t>0</w:t>
            </w:r>
          </w:p>
        </w:tc>
        <w:tc>
          <w:tcPr>
            <w:tcW w:w="7848" w:type="dxa"/>
          </w:tcPr>
          <w:p w14:paraId="625B37D0" w14:textId="77777777" w:rsidR="009C038A" w:rsidRPr="004E33F6" w:rsidRDefault="009C038A" w:rsidP="008A24AC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4E33F6">
              <w:rPr>
                <w:b/>
                <w:sz w:val="18"/>
                <w:szCs w:val="18"/>
                <w:lang w:val="es-GT"/>
              </w:rPr>
              <w:t>Almuerzo</w:t>
            </w:r>
            <w:r>
              <w:rPr>
                <w:b/>
                <w:sz w:val="18"/>
                <w:szCs w:val="18"/>
                <w:lang w:val="es-GT"/>
              </w:rPr>
              <w:t xml:space="preserve"> (libre)</w:t>
            </w:r>
          </w:p>
        </w:tc>
      </w:tr>
      <w:tr w:rsidR="009C038A" w:rsidRPr="008D764B" w14:paraId="00CB91F0" w14:textId="77777777" w:rsidTr="00BC15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3" w:type="dxa"/>
          </w:tcPr>
          <w:p w14:paraId="1E3953C6" w14:textId="77777777" w:rsidR="009C038A" w:rsidRPr="00A62CD3" w:rsidRDefault="009C038A" w:rsidP="008A24AC">
            <w:pPr>
              <w:spacing w:before="120" w:after="120"/>
              <w:rPr>
                <w:b/>
                <w:sz w:val="18"/>
                <w:szCs w:val="18"/>
                <w:highlight w:val="yellow"/>
                <w:lang w:val="es-GT"/>
              </w:rPr>
            </w:pPr>
            <w:r w:rsidRPr="00D31BF8">
              <w:rPr>
                <w:b/>
                <w:sz w:val="18"/>
                <w:szCs w:val="18"/>
                <w:lang w:val="es-GT"/>
              </w:rPr>
              <w:t>1</w:t>
            </w:r>
            <w:r>
              <w:rPr>
                <w:b/>
                <w:sz w:val="18"/>
                <w:szCs w:val="18"/>
                <w:lang w:val="es-GT"/>
              </w:rPr>
              <w:t>4</w:t>
            </w:r>
            <w:r w:rsidRPr="00D31BF8">
              <w:rPr>
                <w:b/>
                <w:sz w:val="18"/>
                <w:szCs w:val="18"/>
                <w:lang w:val="es-GT"/>
              </w:rPr>
              <w:t>:</w:t>
            </w:r>
            <w:r>
              <w:rPr>
                <w:b/>
                <w:sz w:val="18"/>
                <w:szCs w:val="18"/>
                <w:lang w:val="es-GT"/>
              </w:rPr>
              <w:t>0</w:t>
            </w:r>
            <w:r w:rsidRPr="00D31BF8">
              <w:rPr>
                <w:b/>
                <w:sz w:val="18"/>
                <w:szCs w:val="18"/>
                <w:lang w:val="es-GT"/>
              </w:rPr>
              <w:t>0-1</w:t>
            </w:r>
            <w:r>
              <w:rPr>
                <w:b/>
                <w:sz w:val="18"/>
                <w:szCs w:val="18"/>
                <w:lang w:val="es-GT"/>
              </w:rPr>
              <w:t>5</w:t>
            </w:r>
            <w:r w:rsidRPr="00D31BF8">
              <w:rPr>
                <w:b/>
                <w:sz w:val="18"/>
                <w:szCs w:val="18"/>
                <w:lang w:val="es-GT"/>
              </w:rPr>
              <w:t>:</w:t>
            </w:r>
            <w:r>
              <w:rPr>
                <w:b/>
                <w:sz w:val="18"/>
                <w:szCs w:val="18"/>
                <w:lang w:val="es-GT"/>
              </w:rPr>
              <w:t>3</w:t>
            </w:r>
            <w:r w:rsidRPr="00D31BF8">
              <w:rPr>
                <w:b/>
                <w:sz w:val="18"/>
                <w:szCs w:val="18"/>
                <w:lang w:val="es-GT"/>
              </w:rPr>
              <w:t>0</w:t>
            </w:r>
          </w:p>
        </w:tc>
        <w:tc>
          <w:tcPr>
            <w:tcW w:w="7848" w:type="dxa"/>
          </w:tcPr>
          <w:p w14:paraId="2B938094" w14:textId="1E49866E" w:rsidR="00E605C5" w:rsidRPr="00FA6676" w:rsidRDefault="00E605C5" w:rsidP="00E605C5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FA6676">
              <w:rPr>
                <w:b/>
                <w:sz w:val="18"/>
                <w:szCs w:val="18"/>
                <w:lang w:val="es-GT"/>
              </w:rPr>
              <w:t xml:space="preserve">Sesión </w:t>
            </w:r>
            <w:r w:rsidR="00271F14">
              <w:rPr>
                <w:b/>
                <w:sz w:val="18"/>
                <w:szCs w:val="18"/>
                <w:lang w:val="es-GT"/>
              </w:rPr>
              <w:t>7</w:t>
            </w:r>
            <w:r w:rsidRPr="00FA6676">
              <w:rPr>
                <w:b/>
                <w:sz w:val="18"/>
                <w:szCs w:val="18"/>
                <w:lang w:val="es-GT"/>
              </w:rPr>
              <w:t xml:space="preserve">: Relación entre el Acuerdo MSF y el Acuerdo de Facilitación del Comercio – Disposiciones "MSF plus" </w:t>
            </w:r>
          </w:p>
          <w:p w14:paraId="54B88222" w14:textId="77777777" w:rsidR="00E605C5" w:rsidRPr="00FA6676" w:rsidRDefault="00E605C5" w:rsidP="00E605C5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rFonts w:ascii="Verdana" w:hAnsi="Verdana"/>
                <w:sz w:val="18"/>
                <w:szCs w:val="18"/>
                <w:lang w:val="es-GT"/>
              </w:rPr>
            </w:pPr>
            <w:r w:rsidRPr="00FA6676">
              <w:rPr>
                <w:rFonts w:ascii="Verdana" w:hAnsi="Verdana"/>
                <w:sz w:val="18"/>
                <w:szCs w:val="18"/>
                <w:lang w:val="es-GT"/>
              </w:rPr>
              <w:t>Acuerdo MSF, Acuerdo sobre la Facilitación el Comercio y disposiciones MSF plus</w:t>
            </w:r>
          </w:p>
          <w:p w14:paraId="4565406C" w14:textId="77777777" w:rsidR="00E605C5" w:rsidRPr="000F1BC0" w:rsidRDefault="00E605C5" w:rsidP="00E605C5">
            <w:pPr>
              <w:pStyle w:val="ListParagraph"/>
              <w:numPr>
                <w:ilvl w:val="0"/>
                <w:numId w:val="18"/>
              </w:numPr>
              <w:spacing w:before="120" w:after="120"/>
              <w:rPr>
                <w:sz w:val="18"/>
                <w:szCs w:val="18"/>
                <w:lang w:val="es-GT"/>
              </w:rPr>
            </w:pPr>
            <w:r w:rsidRPr="00FA6676">
              <w:rPr>
                <w:rFonts w:ascii="Verdana" w:hAnsi="Verdana"/>
                <w:sz w:val="18"/>
                <w:szCs w:val="18"/>
                <w:lang w:val="es-GT"/>
              </w:rPr>
              <w:t>Trabajo del Fondo para la Aplicación de Normas y el Fomento del Comercio (STDF)/Video: "Soluciones para un comercio seguro"</w:t>
            </w:r>
          </w:p>
          <w:p w14:paraId="36D41237" w14:textId="5865428E" w:rsidR="009C038A" w:rsidRPr="00A62CD3" w:rsidRDefault="00E605C5" w:rsidP="00E605C5">
            <w:pPr>
              <w:spacing w:before="120" w:after="120"/>
              <w:rPr>
                <w:b/>
                <w:sz w:val="18"/>
                <w:szCs w:val="18"/>
                <w:highlight w:val="yellow"/>
                <w:lang w:val="es-GT"/>
              </w:rPr>
            </w:pPr>
            <w:r w:rsidRPr="007D0BB3">
              <w:rPr>
                <w:sz w:val="18"/>
                <w:szCs w:val="18"/>
                <w:u w:val="single"/>
                <w:lang w:val="es-GT"/>
              </w:rPr>
              <w:t>Expositores</w:t>
            </w:r>
            <w:r w:rsidRPr="007D0BB3">
              <w:rPr>
                <w:sz w:val="18"/>
                <w:szCs w:val="18"/>
                <w:lang w:val="es-ES"/>
              </w:rPr>
              <w:t xml:space="preserve">: </w:t>
            </w:r>
            <w:r w:rsidRPr="007D0BB3">
              <w:rPr>
                <w:sz w:val="18"/>
                <w:szCs w:val="18"/>
                <w:lang w:val="es-GT"/>
              </w:rPr>
              <w:t>OMC</w:t>
            </w:r>
          </w:p>
        </w:tc>
      </w:tr>
      <w:tr w:rsidR="009C038A" w:rsidRPr="000A5B8F" w14:paraId="6D771537" w14:textId="77777777" w:rsidTr="00BC15DA">
        <w:tc>
          <w:tcPr>
            <w:tcW w:w="1503" w:type="dxa"/>
          </w:tcPr>
          <w:p w14:paraId="1CAA6261" w14:textId="77777777" w:rsidR="009C038A" w:rsidRPr="004D22E5" w:rsidRDefault="009C038A" w:rsidP="008A24AC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4D22E5">
              <w:rPr>
                <w:b/>
                <w:sz w:val="18"/>
                <w:szCs w:val="18"/>
                <w:lang w:val="es-GT"/>
              </w:rPr>
              <w:t>15:</w:t>
            </w:r>
            <w:r>
              <w:rPr>
                <w:b/>
                <w:sz w:val="18"/>
                <w:szCs w:val="18"/>
                <w:lang w:val="es-GT"/>
              </w:rPr>
              <w:t>3</w:t>
            </w:r>
            <w:r w:rsidRPr="004D22E5">
              <w:rPr>
                <w:b/>
                <w:sz w:val="18"/>
                <w:szCs w:val="18"/>
                <w:lang w:val="es-GT"/>
              </w:rPr>
              <w:t>0-15:</w:t>
            </w:r>
            <w:r>
              <w:rPr>
                <w:b/>
                <w:sz w:val="18"/>
                <w:szCs w:val="18"/>
                <w:lang w:val="es-GT"/>
              </w:rPr>
              <w:t>4</w:t>
            </w:r>
            <w:r w:rsidRPr="004D22E5">
              <w:rPr>
                <w:b/>
                <w:sz w:val="18"/>
                <w:szCs w:val="18"/>
                <w:lang w:val="es-GT"/>
              </w:rPr>
              <w:t>5</w:t>
            </w:r>
          </w:p>
        </w:tc>
        <w:tc>
          <w:tcPr>
            <w:tcW w:w="7848" w:type="dxa"/>
          </w:tcPr>
          <w:p w14:paraId="4F8CF3F0" w14:textId="77777777" w:rsidR="009C038A" w:rsidRPr="004D22E5" w:rsidRDefault="009C038A" w:rsidP="008A24AC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4D22E5">
              <w:rPr>
                <w:b/>
                <w:sz w:val="18"/>
                <w:szCs w:val="18"/>
                <w:lang w:val="es-GT"/>
              </w:rPr>
              <w:t>Pausa café</w:t>
            </w:r>
          </w:p>
        </w:tc>
      </w:tr>
      <w:tr w:rsidR="009C038A" w:rsidRPr="00DF5D5E" w14:paraId="0F80847E" w14:textId="77777777" w:rsidTr="00BC15DA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3" w:type="dxa"/>
          </w:tcPr>
          <w:p w14:paraId="1121786D" w14:textId="77777777" w:rsidR="009C038A" w:rsidRPr="00FA6676" w:rsidRDefault="009C038A" w:rsidP="008A24AC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FA6676">
              <w:rPr>
                <w:b/>
                <w:sz w:val="18"/>
                <w:szCs w:val="18"/>
                <w:lang w:val="es-GT"/>
              </w:rPr>
              <w:t>15:45-17:00</w:t>
            </w:r>
          </w:p>
        </w:tc>
        <w:tc>
          <w:tcPr>
            <w:tcW w:w="7848" w:type="dxa"/>
          </w:tcPr>
          <w:p w14:paraId="7E254A48" w14:textId="55FD64F7" w:rsidR="0071365E" w:rsidRPr="00653D79" w:rsidRDefault="0071365E" w:rsidP="00600178">
            <w:pPr>
              <w:spacing w:before="120" w:after="120"/>
              <w:rPr>
                <w:rFonts w:eastAsia="DFKai-SB"/>
                <w:sz w:val="18"/>
                <w:szCs w:val="18"/>
                <w:lang w:val="es-ES" w:eastAsia="zh-TW"/>
              </w:rPr>
            </w:pPr>
            <w:r w:rsidRPr="00FA6676">
              <w:rPr>
                <w:b/>
                <w:sz w:val="18"/>
                <w:szCs w:val="18"/>
                <w:lang w:val="es-GT"/>
              </w:rPr>
              <w:t xml:space="preserve">Sesión </w:t>
            </w:r>
            <w:r w:rsidR="00271F14">
              <w:rPr>
                <w:b/>
                <w:sz w:val="18"/>
                <w:szCs w:val="18"/>
                <w:lang w:val="es-GT"/>
              </w:rPr>
              <w:t>8</w:t>
            </w:r>
            <w:r w:rsidRPr="00FA6676">
              <w:rPr>
                <w:b/>
                <w:sz w:val="18"/>
                <w:szCs w:val="18"/>
                <w:lang w:val="es-GT"/>
              </w:rPr>
              <w:t xml:space="preserve">: </w:t>
            </w:r>
            <w:r w:rsidRPr="7DAA642D">
              <w:rPr>
                <w:rFonts w:eastAsia="DFKai-SB"/>
                <w:b/>
                <w:bCs/>
                <w:sz w:val="18"/>
                <w:szCs w:val="18"/>
                <w:lang w:val="es-ES" w:eastAsia="zh-TW"/>
              </w:rPr>
              <w:t>E</w:t>
            </w:r>
            <w:r w:rsidRPr="002902F0">
              <w:rPr>
                <w:rFonts w:eastAsia="DFKai-SB"/>
                <w:b/>
                <w:bCs/>
                <w:sz w:val="18"/>
                <w:szCs w:val="18"/>
                <w:lang w:val="es-ES" w:eastAsia="zh-TW"/>
              </w:rPr>
              <w:t>xperiencia nacional</w:t>
            </w:r>
            <w:r w:rsidR="0088410A">
              <w:rPr>
                <w:rFonts w:eastAsia="DFKai-SB"/>
                <w:b/>
                <w:bCs/>
                <w:sz w:val="18"/>
                <w:szCs w:val="18"/>
                <w:lang w:val="es-ES" w:eastAsia="zh-TW"/>
              </w:rPr>
              <w:t xml:space="preserve"> </w:t>
            </w:r>
            <w:r w:rsidR="00600178" w:rsidRPr="00600178">
              <w:rPr>
                <w:b/>
                <w:sz w:val="18"/>
                <w:szCs w:val="18"/>
                <w:lang w:val="es-GT"/>
              </w:rPr>
              <w:t>sobre</w:t>
            </w:r>
            <w:r w:rsidR="00600178">
              <w:rPr>
                <w:rFonts w:eastAsia="DFKai-SB"/>
                <w:b/>
                <w:bCs/>
                <w:sz w:val="18"/>
                <w:szCs w:val="18"/>
                <w:lang w:val="es-ES" w:eastAsia="zh-TW"/>
              </w:rPr>
              <w:t xml:space="preserve"> las sesiones anteriores</w:t>
            </w:r>
          </w:p>
          <w:p w14:paraId="34392656" w14:textId="2A0AF5BC" w:rsidR="00B831F0" w:rsidRPr="00FA6676" w:rsidRDefault="0071365E" w:rsidP="0052782D">
            <w:pPr>
              <w:tabs>
                <w:tab w:val="clear" w:pos="720"/>
                <w:tab w:val="left" w:pos="5846"/>
              </w:tabs>
              <w:spacing w:before="120" w:after="120"/>
              <w:rPr>
                <w:sz w:val="18"/>
                <w:szCs w:val="18"/>
                <w:lang w:val="es-ES"/>
              </w:rPr>
            </w:pPr>
            <w:r w:rsidRPr="00653D79">
              <w:rPr>
                <w:sz w:val="18"/>
                <w:szCs w:val="18"/>
                <w:u w:val="single"/>
                <w:lang w:val="es-GT"/>
              </w:rPr>
              <w:t>Expositor (es)</w:t>
            </w:r>
            <w:r w:rsidRPr="00653D79">
              <w:rPr>
                <w:sz w:val="18"/>
                <w:szCs w:val="18"/>
                <w:lang w:val="es-GT"/>
              </w:rPr>
              <w:t xml:space="preserve">:  </w:t>
            </w:r>
            <w:r w:rsidRPr="008D764B">
              <w:rPr>
                <w:sz w:val="18"/>
                <w:szCs w:val="18"/>
                <w:lang w:val="es-GT"/>
              </w:rPr>
              <w:t>Representantes</w:t>
            </w:r>
            <w:r w:rsidRPr="008D764B">
              <w:rPr>
                <w:sz w:val="18"/>
                <w:szCs w:val="18"/>
                <w:lang w:val="es-PE"/>
              </w:rPr>
              <w:t xml:space="preserve"> país</w:t>
            </w:r>
            <w:r>
              <w:rPr>
                <w:sz w:val="18"/>
                <w:szCs w:val="18"/>
                <w:lang w:val="es-PE"/>
              </w:rPr>
              <w:t>: gobierno</w:t>
            </w:r>
          </w:p>
        </w:tc>
      </w:tr>
      <w:tr w:rsidR="009C038A" w:rsidRPr="00DF5D5E" w14:paraId="0C6BC92C" w14:textId="77777777" w:rsidTr="00BC15DA">
        <w:tc>
          <w:tcPr>
            <w:tcW w:w="1503" w:type="dxa"/>
          </w:tcPr>
          <w:p w14:paraId="506781AE" w14:textId="77777777" w:rsidR="009C038A" w:rsidRPr="004C1674" w:rsidRDefault="009C038A" w:rsidP="008A24AC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>
              <w:rPr>
                <w:b/>
                <w:sz w:val="18"/>
                <w:szCs w:val="18"/>
                <w:lang w:val="es-GT"/>
              </w:rPr>
              <w:t>17:00-17:30</w:t>
            </w:r>
          </w:p>
        </w:tc>
        <w:tc>
          <w:tcPr>
            <w:tcW w:w="7848" w:type="dxa"/>
          </w:tcPr>
          <w:p w14:paraId="2DE6DAFC" w14:textId="3CF86910" w:rsidR="009C038A" w:rsidRPr="004D22E5" w:rsidRDefault="004455EE" w:rsidP="008A24AC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6D5590">
              <w:rPr>
                <w:b/>
                <w:sz w:val="18"/>
                <w:szCs w:val="18"/>
                <w:lang w:val="es-ES"/>
              </w:rPr>
              <w:t xml:space="preserve">Resumen del día. </w:t>
            </w:r>
            <w:r>
              <w:rPr>
                <w:b/>
                <w:sz w:val="18"/>
                <w:szCs w:val="18"/>
                <w:lang w:val="es-GT"/>
              </w:rPr>
              <w:t>Preguntas y respuestas</w:t>
            </w:r>
          </w:p>
        </w:tc>
      </w:tr>
    </w:tbl>
    <w:p w14:paraId="0F2E7DBF" w14:textId="77777777" w:rsidR="00AD349D" w:rsidRDefault="00AD349D">
      <w:pPr>
        <w:tabs>
          <w:tab w:val="clear" w:pos="720"/>
        </w:tabs>
        <w:jc w:val="left"/>
        <w:rPr>
          <w:rFonts w:ascii="Verdana" w:hAnsi="Verdana"/>
          <w:b/>
          <w:szCs w:val="22"/>
          <w:highlight w:val="yellow"/>
          <w:lang w:val="es-ES"/>
        </w:rPr>
      </w:pPr>
    </w:p>
    <w:tbl>
      <w:tblPr>
        <w:tblStyle w:val="WTOTable1"/>
        <w:tblW w:w="9351" w:type="dxa"/>
        <w:tblLook w:val="04A0" w:firstRow="1" w:lastRow="0" w:firstColumn="1" w:lastColumn="0" w:noHBand="0" w:noVBand="1"/>
      </w:tblPr>
      <w:tblGrid>
        <w:gridCol w:w="1503"/>
        <w:gridCol w:w="7848"/>
      </w:tblGrid>
      <w:tr w:rsidR="00073A82" w:rsidRPr="008D764B" w14:paraId="236B737A" w14:textId="77777777" w:rsidTr="0060017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9351" w:type="dxa"/>
            <w:gridSpan w:val="2"/>
          </w:tcPr>
          <w:p w14:paraId="7F560E31" w14:textId="37C33F22" w:rsidR="00073A82" w:rsidRPr="00A62CD3" w:rsidRDefault="00073A82" w:rsidP="00A20F54">
            <w:pPr>
              <w:spacing w:before="120" w:after="120"/>
              <w:rPr>
                <w:sz w:val="18"/>
                <w:szCs w:val="18"/>
                <w:highlight w:val="yellow"/>
                <w:lang w:val="es-ES"/>
              </w:rPr>
            </w:pPr>
            <w:bookmarkStart w:id="1" w:name="_Hlk108685704"/>
            <w:r w:rsidRPr="00A62CD3">
              <w:rPr>
                <w:b w:val="0"/>
                <w:szCs w:val="22"/>
                <w:highlight w:val="yellow"/>
                <w:lang w:val="es-ES"/>
              </w:rPr>
              <w:br w:type="page"/>
            </w:r>
            <w:r w:rsidRPr="00A62CD3">
              <w:rPr>
                <w:sz w:val="18"/>
                <w:szCs w:val="18"/>
                <w:lang w:val="es-ES"/>
              </w:rPr>
              <w:t xml:space="preserve">Día </w:t>
            </w:r>
            <w:r w:rsidR="004455EE">
              <w:rPr>
                <w:sz w:val="18"/>
                <w:szCs w:val="18"/>
                <w:lang w:val="es-ES"/>
              </w:rPr>
              <w:t>3</w:t>
            </w:r>
            <w:r w:rsidRPr="00A62CD3">
              <w:rPr>
                <w:sz w:val="18"/>
                <w:szCs w:val="18"/>
                <w:lang w:val="es-ES"/>
              </w:rPr>
              <w:t xml:space="preserve">: </w:t>
            </w:r>
            <w:r w:rsidR="00E04D44">
              <w:rPr>
                <w:sz w:val="18"/>
                <w:szCs w:val="18"/>
                <w:lang w:val="es-ES"/>
              </w:rPr>
              <w:t xml:space="preserve">03/12/2026 </w:t>
            </w:r>
            <w:proofErr w:type="gramStart"/>
            <w:r w:rsidR="004455EE">
              <w:rPr>
                <w:sz w:val="18"/>
                <w:szCs w:val="18"/>
                <w:lang w:val="es-ES"/>
              </w:rPr>
              <w:t>Jueves</w:t>
            </w:r>
            <w:proofErr w:type="gramEnd"/>
            <w:r w:rsidR="00E46334">
              <w:rPr>
                <w:sz w:val="18"/>
                <w:szCs w:val="18"/>
                <w:lang w:val="es-ES"/>
              </w:rPr>
              <w:t xml:space="preserve"> 03</w:t>
            </w:r>
          </w:p>
        </w:tc>
      </w:tr>
      <w:tr w:rsidR="00073A82" w:rsidRPr="00174DE2" w14:paraId="4E25A33C" w14:textId="77777777" w:rsidTr="00600178">
        <w:trPr>
          <w:trHeight w:val="539"/>
        </w:trPr>
        <w:tc>
          <w:tcPr>
            <w:tcW w:w="1503" w:type="dxa"/>
          </w:tcPr>
          <w:p w14:paraId="00CEAE45" w14:textId="077C9F6E" w:rsidR="00073A82" w:rsidRPr="00FA6676" w:rsidRDefault="00073A82" w:rsidP="00A20F54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FA6676">
              <w:rPr>
                <w:b/>
                <w:sz w:val="18"/>
                <w:szCs w:val="18"/>
                <w:lang w:val="es-GT"/>
              </w:rPr>
              <w:t>09:00-</w:t>
            </w:r>
            <w:r w:rsidR="008D10F4" w:rsidRPr="00FA6676">
              <w:rPr>
                <w:b/>
                <w:sz w:val="18"/>
                <w:szCs w:val="18"/>
                <w:lang w:val="es-GT"/>
              </w:rPr>
              <w:t>1</w:t>
            </w:r>
            <w:r w:rsidR="00AD349D">
              <w:rPr>
                <w:b/>
                <w:sz w:val="18"/>
                <w:szCs w:val="18"/>
                <w:lang w:val="es-GT"/>
              </w:rPr>
              <w:t>0</w:t>
            </w:r>
            <w:r w:rsidR="008D10F4" w:rsidRPr="00FA6676">
              <w:rPr>
                <w:b/>
                <w:sz w:val="18"/>
                <w:szCs w:val="18"/>
                <w:lang w:val="es-GT"/>
              </w:rPr>
              <w:t>:30</w:t>
            </w:r>
          </w:p>
        </w:tc>
        <w:tc>
          <w:tcPr>
            <w:tcW w:w="7848" w:type="dxa"/>
          </w:tcPr>
          <w:p w14:paraId="637E9C69" w14:textId="1A1CAE71" w:rsidR="00AD349D" w:rsidRPr="005F7CE5" w:rsidRDefault="00AD349D" w:rsidP="00AD349D">
            <w:pPr>
              <w:spacing w:before="120" w:after="120"/>
              <w:rPr>
                <w:bCs/>
                <w:sz w:val="18"/>
                <w:szCs w:val="18"/>
                <w:lang w:val="es-GT"/>
              </w:rPr>
            </w:pPr>
            <w:r w:rsidRPr="005F7CE5">
              <w:rPr>
                <w:b/>
                <w:sz w:val="18"/>
                <w:szCs w:val="18"/>
                <w:lang w:val="es-GT"/>
              </w:rPr>
              <w:t xml:space="preserve">Sesión </w:t>
            </w:r>
            <w:r w:rsidR="00271F14">
              <w:rPr>
                <w:b/>
                <w:sz w:val="18"/>
                <w:szCs w:val="18"/>
                <w:lang w:val="es-GT"/>
              </w:rPr>
              <w:t>9</w:t>
            </w:r>
            <w:r w:rsidRPr="005F7CE5">
              <w:rPr>
                <w:b/>
                <w:sz w:val="18"/>
                <w:szCs w:val="18"/>
                <w:lang w:val="es-GT"/>
              </w:rPr>
              <w:t>: Comité MSF</w:t>
            </w:r>
          </w:p>
          <w:p w14:paraId="0B43589E" w14:textId="77777777" w:rsidR="00AD349D" w:rsidRPr="00281D78" w:rsidRDefault="00AD349D" w:rsidP="00AD349D">
            <w:pPr>
              <w:numPr>
                <w:ilvl w:val="0"/>
                <w:numId w:val="17"/>
              </w:num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281D78">
              <w:rPr>
                <w:sz w:val="18"/>
                <w:szCs w:val="18"/>
                <w:lang w:val="es-GT"/>
              </w:rPr>
              <w:t xml:space="preserve">Funciones y labor del </w:t>
            </w:r>
            <w:r w:rsidRPr="005F7CE5">
              <w:rPr>
                <w:sz w:val="18"/>
                <w:szCs w:val="18"/>
                <w:lang w:val="es-GT"/>
              </w:rPr>
              <w:t>Comité MSF</w:t>
            </w:r>
          </w:p>
          <w:p w14:paraId="31AB4B2A" w14:textId="77777777" w:rsidR="00AD349D" w:rsidRPr="00281D78" w:rsidRDefault="00AD349D" w:rsidP="00AD349D">
            <w:pPr>
              <w:numPr>
                <w:ilvl w:val="0"/>
                <w:numId w:val="17"/>
              </w:numPr>
              <w:spacing w:before="120" w:after="120"/>
              <w:rPr>
                <w:bCs/>
                <w:sz w:val="18"/>
                <w:szCs w:val="18"/>
                <w:lang w:val="es-GT"/>
              </w:rPr>
            </w:pPr>
            <w:r>
              <w:rPr>
                <w:bCs/>
                <w:sz w:val="18"/>
                <w:szCs w:val="18"/>
                <w:lang w:val="es-GT"/>
              </w:rPr>
              <w:t>T</w:t>
            </w:r>
            <w:r w:rsidRPr="00281D78">
              <w:rPr>
                <w:bCs/>
                <w:sz w:val="18"/>
                <w:szCs w:val="18"/>
                <w:lang w:val="es-GT"/>
              </w:rPr>
              <w:t>emas bajo discusión en la actualidad</w:t>
            </w:r>
          </w:p>
          <w:p w14:paraId="4268EBAA" w14:textId="07A591BD" w:rsidR="000F1BC0" w:rsidRPr="000F1BC0" w:rsidRDefault="00AD349D" w:rsidP="003C7920">
            <w:pPr>
              <w:numPr>
                <w:ilvl w:val="0"/>
                <w:numId w:val="17"/>
              </w:numPr>
              <w:spacing w:before="120" w:after="120"/>
              <w:rPr>
                <w:sz w:val="18"/>
                <w:szCs w:val="18"/>
                <w:lang w:val="es-GT"/>
              </w:rPr>
            </w:pPr>
            <w:r w:rsidRPr="005F7CE5">
              <w:rPr>
                <w:bCs/>
                <w:sz w:val="18"/>
                <w:szCs w:val="18"/>
                <w:lang w:val="es-GT"/>
              </w:rPr>
              <w:t xml:space="preserve">Ejercicio </w:t>
            </w:r>
            <w:r w:rsidRPr="004E33F6">
              <w:rPr>
                <w:sz w:val="18"/>
                <w:szCs w:val="18"/>
                <w:lang w:val="es-GT"/>
              </w:rPr>
              <w:t>práctic</w:t>
            </w:r>
            <w:r>
              <w:rPr>
                <w:sz w:val="18"/>
                <w:szCs w:val="18"/>
                <w:lang w:val="es-GT"/>
              </w:rPr>
              <w:t>o</w:t>
            </w:r>
          </w:p>
        </w:tc>
      </w:tr>
      <w:tr w:rsidR="00073A82" w:rsidRPr="000A5B8F" w14:paraId="52F0617E" w14:textId="77777777" w:rsidTr="006001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3" w:type="dxa"/>
          </w:tcPr>
          <w:p w14:paraId="0542B173" w14:textId="4D635F0E" w:rsidR="00073A82" w:rsidRPr="005B12BB" w:rsidRDefault="00073A82" w:rsidP="00A20F54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5B12BB">
              <w:rPr>
                <w:b/>
                <w:sz w:val="18"/>
                <w:szCs w:val="18"/>
                <w:lang w:val="es-GT"/>
              </w:rPr>
              <w:t>1</w:t>
            </w:r>
            <w:r w:rsidR="00AD349D">
              <w:rPr>
                <w:b/>
                <w:sz w:val="18"/>
                <w:szCs w:val="18"/>
                <w:lang w:val="es-GT"/>
              </w:rPr>
              <w:t>0</w:t>
            </w:r>
            <w:r w:rsidR="008D10F4">
              <w:rPr>
                <w:b/>
                <w:sz w:val="18"/>
                <w:szCs w:val="18"/>
                <w:lang w:val="es-GT"/>
              </w:rPr>
              <w:t>:30</w:t>
            </w:r>
            <w:r w:rsidRPr="005B12BB">
              <w:rPr>
                <w:b/>
                <w:sz w:val="18"/>
                <w:szCs w:val="18"/>
                <w:lang w:val="es-GT"/>
              </w:rPr>
              <w:t>-1</w:t>
            </w:r>
            <w:r w:rsidR="00AD349D">
              <w:rPr>
                <w:b/>
                <w:sz w:val="18"/>
                <w:szCs w:val="18"/>
                <w:lang w:val="es-GT"/>
              </w:rPr>
              <w:t>0</w:t>
            </w:r>
            <w:r w:rsidRPr="005B12BB">
              <w:rPr>
                <w:b/>
                <w:sz w:val="18"/>
                <w:szCs w:val="18"/>
                <w:lang w:val="es-GT"/>
              </w:rPr>
              <w:t>:</w:t>
            </w:r>
            <w:r w:rsidR="008D10F4">
              <w:rPr>
                <w:b/>
                <w:sz w:val="18"/>
                <w:szCs w:val="18"/>
                <w:lang w:val="es-GT"/>
              </w:rPr>
              <w:t>45</w:t>
            </w:r>
          </w:p>
        </w:tc>
        <w:tc>
          <w:tcPr>
            <w:tcW w:w="7848" w:type="dxa"/>
          </w:tcPr>
          <w:p w14:paraId="6A9E38A7" w14:textId="77777777" w:rsidR="00073A82" w:rsidRPr="004F7142" w:rsidRDefault="00073A82" w:rsidP="00A20F54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4F7142">
              <w:rPr>
                <w:b/>
                <w:sz w:val="18"/>
                <w:szCs w:val="18"/>
                <w:lang w:val="es-GT"/>
              </w:rPr>
              <w:t>Pausa café</w:t>
            </w:r>
          </w:p>
        </w:tc>
      </w:tr>
      <w:tr w:rsidR="00073A82" w:rsidRPr="008D764B" w14:paraId="6412C16D" w14:textId="77777777" w:rsidTr="00600178">
        <w:tc>
          <w:tcPr>
            <w:tcW w:w="1503" w:type="dxa"/>
          </w:tcPr>
          <w:p w14:paraId="6AD8FE28" w14:textId="55CB3AE5" w:rsidR="00073A82" w:rsidRPr="00627D69" w:rsidRDefault="00073A82" w:rsidP="00A20F54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627D69">
              <w:rPr>
                <w:b/>
                <w:sz w:val="18"/>
                <w:szCs w:val="18"/>
                <w:lang w:val="es-GT"/>
              </w:rPr>
              <w:t>1</w:t>
            </w:r>
            <w:r w:rsidR="00AD349D">
              <w:rPr>
                <w:b/>
                <w:sz w:val="18"/>
                <w:szCs w:val="18"/>
                <w:lang w:val="es-GT"/>
              </w:rPr>
              <w:t>0</w:t>
            </w:r>
            <w:r w:rsidRPr="00627D69">
              <w:rPr>
                <w:b/>
                <w:sz w:val="18"/>
                <w:szCs w:val="18"/>
                <w:lang w:val="es-GT"/>
              </w:rPr>
              <w:t>:</w:t>
            </w:r>
            <w:r w:rsidR="008D10F4" w:rsidRPr="00627D69">
              <w:rPr>
                <w:b/>
                <w:sz w:val="18"/>
                <w:szCs w:val="18"/>
                <w:lang w:val="es-GT"/>
              </w:rPr>
              <w:t>45</w:t>
            </w:r>
            <w:r w:rsidRPr="00627D69">
              <w:rPr>
                <w:b/>
                <w:sz w:val="18"/>
                <w:szCs w:val="18"/>
                <w:lang w:val="es-GT"/>
              </w:rPr>
              <w:t>-12:</w:t>
            </w:r>
            <w:r w:rsidR="00FA739D">
              <w:rPr>
                <w:b/>
                <w:sz w:val="18"/>
                <w:szCs w:val="18"/>
                <w:lang w:val="es-GT"/>
              </w:rPr>
              <w:t>15</w:t>
            </w:r>
          </w:p>
        </w:tc>
        <w:tc>
          <w:tcPr>
            <w:tcW w:w="7848" w:type="dxa"/>
          </w:tcPr>
          <w:p w14:paraId="6B745166" w14:textId="497C97FA" w:rsidR="00AD349D" w:rsidRPr="005F7CE5" w:rsidRDefault="00AD349D" w:rsidP="00AD349D">
            <w:pPr>
              <w:spacing w:before="120" w:after="120"/>
              <w:rPr>
                <w:bCs/>
                <w:sz w:val="18"/>
                <w:szCs w:val="18"/>
                <w:lang w:val="es-GT"/>
              </w:rPr>
            </w:pPr>
            <w:r w:rsidRPr="005F7CE5">
              <w:rPr>
                <w:b/>
                <w:sz w:val="18"/>
                <w:szCs w:val="18"/>
                <w:lang w:val="es-GT"/>
              </w:rPr>
              <w:t xml:space="preserve">Sesión </w:t>
            </w:r>
            <w:r w:rsidR="00CB30E8">
              <w:rPr>
                <w:b/>
                <w:sz w:val="18"/>
                <w:szCs w:val="18"/>
                <w:lang w:val="es-GT"/>
              </w:rPr>
              <w:t>9</w:t>
            </w:r>
            <w:r w:rsidRPr="005F7CE5">
              <w:rPr>
                <w:b/>
                <w:sz w:val="18"/>
                <w:szCs w:val="18"/>
                <w:lang w:val="es-GT"/>
              </w:rPr>
              <w:t>: Comité MSF</w:t>
            </w:r>
            <w:r>
              <w:rPr>
                <w:b/>
                <w:sz w:val="18"/>
                <w:szCs w:val="18"/>
                <w:lang w:val="es-GT"/>
              </w:rPr>
              <w:t xml:space="preserve"> (continuación)</w:t>
            </w:r>
            <w:r w:rsidR="00B81069">
              <w:rPr>
                <w:b/>
                <w:sz w:val="18"/>
                <w:szCs w:val="18"/>
                <w:lang w:val="es-GT"/>
              </w:rPr>
              <w:t xml:space="preserve"> </w:t>
            </w:r>
            <w:r w:rsidR="00B81069" w:rsidRPr="00B81069">
              <w:rPr>
                <w:b/>
                <w:sz w:val="18"/>
                <w:szCs w:val="18"/>
                <w:lang w:val="es-GT"/>
              </w:rPr>
              <w:t>y nuevos temas</w:t>
            </w:r>
          </w:p>
          <w:p w14:paraId="659D4CF7" w14:textId="77777777" w:rsidR="00FA739D" w:rsidRPr="00281D78" w:rsidRDefault="00FA739D" w:rsidP="00FA739D">
            <w:pPr>
              <w:numPr>
                <w:ilvl w:val="0"/>
                <w:numId w:val="17"/>
              </w:num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281D78">
              <w:rPr>
                <w:sz w:val="18"/>
                <w:szCs w:val="18"/>
                <w:lang w:val="es-GT"/>
              </w:rPr>
              <w:t xml:space="preserve">Funciones y labor del </w:t>
            </w:r>
            <w:r w:rsidRPr="005F7CE5">
              <w:rPr>
                <w:sz w:val="18"/>
                <w:szCs w:val="18"/>
                <w:lang w:val="es-GT"/>
              </w:rPr>
              <w:t>Comité MSF</w:t>
            </w:r>
          </w:p>
          <w:p w14:paraId="5E9E845C" w14:textId="77777777" w:rsidR="00FA739D" w:rsidRPr="00281D78" w:rsidRDefault="00FA739D" w:rsidP="00FA739D">
            <w:pPr>
              <w:numPr>
                <w:ilvl w:val="0"/>
                <w:numId w:val="17"/>
              </w:numPr>
              <w:spacing w:before="120" w:after="120"/>
              <w:rPr>
                <w:bCs/>
                <w:sz w:val="18"/>
                <w:szCs w:val="18"/>
                <w:lang w:val="es-GT"/>
              </w:rPr>
            </w:pPr>
            <w:r>
              <w:rPr>
                <w:bCs/>
                <w:sz w:val="18"/>
                <w:szCs w:val="18"/>
                <w:lang w:val="es-GT"/>
              </w:rPr>
              <w:t>T</w:t>
            </w:r>
            <w:r w:rsidRPr="00281D78">
              <w:rPr>
                <w:bCs/>
                <w:sz w:val="18"/>
                <w:szCs w:val="18"/>
                <w:lang w:val="es-GT"/>
              </w:rPr>
              <w:t>emas bajo discusión en la actualidad</w:t>
            </w:r>
          </w:p>
          <w:p w14:paraId="02489518" w14:textId="77777777" w:rsidR="00FA739D" w:rsidRPr="005F7CE5" w:rsidRDefault="00FA739D" w:rsidP="00FA739D">
            <w:pPr>
              <w:numPr>
                <w:ilvl w:val="0"/>
                <w:numId w:val="17"/>
              </w:numPr>
              <w:spacing w:before="120" w:after="120"/>
              <w:rPr>
                <w:bCs/>
                <w:sz w:val="18"/>
                <w:szCs w:val="18"/>
                <w:lang w:val="es-GT"/>
              </w:rPr>
            </w:pPr>
            <w:r w:rsidRPr="005F7CE5">
              <w:rPr>
                <w:bCs/>
                <w:sz w:val="18"/>
                <w:szCs w:val="18"/>
                <w:lang w:val="es-GT"/>
              </w:rPr>
              <w:lastRenderedPageBreak/>
              <w:t xml:space="preserve">Ejercicio </w:t>
            </w:r>
            <w:r w:rsidRPr="004E33F6">
              <w:rPr>
                <w:sz w:val="18"/>
                <w:szCs w:val="18"/>
                <w:lang w:val="es-GT"/>
              </w:rPr>
              <w:t>práctic</w:t>
            </w:r>
            <w:r>
              <w:rPr>
                <w:sz w:val="18"/>
                <w:szCs w:val="18"/>
                <w:lang w:val="es-GT"/>
              </w:rPr>
              <w:t>o</w:t>
            </w:r>
          </w:p>
          <w:p w14:paraId="2C1CB32E" w14:textId="61B82CF6" w:rsidR="008D10F4" w:rsidRPr="00627D69" w:rsidRDefault="000F1BC0" w:rsidP="00627D69">
            <w:pPr>
              <w:tabs>
                <w:tab w:val="clear" w:pos="720"/>
                <w:tab w:val="left" w:pos="5846"/>
              </w:tabs>
              <w:spacing w:before="120" w:after="120"/>
              <w:rPr>
                <w:sz w:val="18"/>
                <w:szCs w:val="18"/>
                <w:lang w:val="es-GT"/>
              </w:rPr>
            </w:pPr>
            <w:r w:rsidRPr="00321BAE">
              <w:rPr>
                <w:sz w:val="18"/>
                <w:szCs w:val="18"/>
                <w:u w:val="single"/>
                <w:lang w:val="es-GT"/>
              </w:rPr>
              <w:t>Expositores</w:t>
            </w:r>
            <w:r w:rsidRPr="00A734EF">
              <w:rPr>
                <w:sz w:val="18"/>
                <w:szCs w:val="18"/>
                <w:lang w:val="es-ES"/>
              </w:rPr>
              <w:t>:</w:t>
            </w:r>
            <w:r>
              <w:rPr>
                <w:sz w:val="18"/>
                <w:szCs w:val="18"/>
                <w:lang w:val="es-ES"/>
              </w:rPr>
              <w:t xml:space="preserve"> </w:t>
            </w:r>
            <w:r w:rsidR="00AD349D" w:rsidRPr="007D0BB3">
              <w:rPr>
                <w:sz w:val="18"/>
                <w:szCs w:val="18"/>
                <w:lang w:val="es-GT"/>
              </w:rPr>
              <w:t>OMC</w:t>
            </w:r>
          </w:p>
        </w:tc>
      </w:tr>
      <w:tr w:rsidR="00073A82" w:rsidRPr="000A5B8F" w14:paraId="2EB30434" w14:textId="77777777" w:rsidTr="006001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3" w:type="dxa"/>
          </w:tcPr>
          <w:p w14:paraId="3E936B02" w14:textId="7BEC9512" w:rsidR="00073A82" w:rsidRPr="00E33DCE" w:rsidRDefault="00073A82" w:rsidP="00A20F54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E33DCE">
              <w:rPr>
                <w:b/>
                <w:sz w:val="18"/>
                <w:szCs w:val="18"/>
                <w:lang w:val="es-GT"/>
              </w:rPr>
              <w:lastRenderedPageBreak/>
              <w:t>12:</w:t>
            </w:r>
            <w:r w:rsidR="00FA739D">
              <w:rPr>
                <w:b/>
                <w:sz w:val="18"/>
                <w:szCs w:val="18"/>
                <w:lang w:val="es-GT"/>
              </w:rPr>
              <w:t>15</w:t>
            </w:r>
            <w:r w:rsidRPr="00E33DCE">
              <w:rPr>
                <w:b/>
                <w:sz w:val="18"/>
                <w:szCs w:val="18"/>
                <w:lang w:val="es-GT"/>
              </w:rPr>
              <w:t>-1</w:t>
            </w:r>
            <w:r w:rsidR="00FA739D">
              <w:rPr>
                <w:b/>
                <w:sz w:val="18"/>
                <w:szCs w:val="18"/>
                <w:lang w:val="es-GT"/>
              </w:rPr>
              <w:t>3</w:t>
            </w:r>
            <w:r w:rsidRPr="00E33DCE">
              <w:rPr>
                <w:b/>
                <w:sz w:val="18"/>
                <w:szCs w:val="18"/>
                <w:lang w:val="es-GT"/>
              </w:rPr>
              <w:t>:</w:t>
            </w:r>
            <w:r w:rsidR="00FA739D">
              <w:rPr>
                <w:b/>
                <w:sz w:val="18"/>
                <w:szCs w:val="18"/>
                <w:lang w:val="es-GT"/>
              </w:rPr>
              <w:t>45</w:t>
            </w:r>
          </w:p>
        </w:tc>
        <w:tc>
          <w:tcPr>
            <w:tcW w:w="7848" w:type="dxa"/>
          </w:tcPr>
          <w:p w14:paraId="387D0198" w14:textId="007B97DE" w:rsidR="00073A82" w:rsidRPr="00E33DCE" w:rsidRDefault="00073A82" w:rsidP="00A20F54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E33DCE">
              <w:rPr>
                <w:b/>
                <w:sz w:val="18"/>
                <w:szCs w:val="18"/>
                <w:lang w:val="es-GT"/>
              </w:rPr>
              <w:t>Almuerzo</w:t>
            </w:r>
            <w:r w:rsidR="00D83D96">
              <w:rPr>
                <w:b/>
                <w:sz w:val="18"/>
                <w:szCs w:val="18"/>
                <w:lang w:val="es-GT"/>
              </w:rPr>
              <w:t xml:space="preserve"> (libre)</w:t>
            </w:r>
          </w:p>
        </w:tc>
      </w:tr>
      <w:tr w:rsidR="00E53DC0" w:rsidRPr="008D764B" w14:paraId="097B7974" w14:textId="77777777" w:rsidTr="00600178">
        <w:tc>
          <w:tcPr>
            <w:tcW w:w="1503" w:type="dxa"/>
          </w:tcPr>
          <w:p w14:paraId="5B879145" w14:textId="66A7011C" w:rsidR="00E53DC0" w:rsidRPr="00073A82" w:rsidRDefault="00AD23F5" w:rsidP="00A20F54">
            <w:pPr>
              <w:spacing w:before="120" w:after="120"/>
              <w:rPr>
                <w:b/>
                <w:sz w:val="18"/>
                <w:szCs w:val="18"/>
                <w:highlight w:val="yellow"/>
                <w:lang w:val="es-GT"/>
              </w:rPr>
            </w:pPr>
            <w:r w:rsidRPr="005A6B0A">
              <w:rPr>
                <w:b/>
                <w:sz w:val="18"/>
                <w:szCs w:val="18"/>
                <w:lang w:val="es-GT"/>
              </w:rPr>
              <w:t>1</w:t>
            </w:r>
            <w:r w:rsidR="00FA739D">
              <w:rPr>
                <w:b/>
                <w:sz w:val="18"/>
                <w:szCs w:val="18"/>
                <w:lang w:val="es-GT"/>
              </w:rPr>
              <w:t>3</w:t>
            </w:r>
            <w:r w:rsidRPr="005A6B0A">
              <w:rPr>
                <w:b/>
                <w:sz w:val="18"/>
                <w:szCs w:val="18"/>
                <w:lang w:val="es-GT"/>
              </w:rPr>
              <w:t>:</w:t>
            </w:r>
            <w:r w:rsidR="00FA739D">
              <w:rPr>
                <w:b/>
                <w:sz w:val="18"/>
                <w:szCs w:val="18"/>
                <w:lang w:val="es-GT"/>
              </w:rPr>
              <w:t>45</w:t>
            </w:r>
            <w:r w:rsidRPr="005A6B0A">
              <w:rPr>
                <w:b/>
                <w:sz w:val="18"/>
                <w:szCs w:val="18"/>
                <w:lang w:val="es-GT"/>
              </w:rPr>
              <w:t>-1</w:t>
            </w:r>
            <w:r w:rsidR="00ED729E">
              <w:rPr>
                <w:b/>
                <w:sz w:val="18"/>
                <w:szCs w:val="18"/>
                <w:lang w:val="es-GT"/>
              </w:rPr>
              <w:t>5:</w:t>
            </w:r>
            <w:r w:rsidR="00AD360B">
              <w:rPr>
                <w:b/>
                <w:sz w:val="18"/>
                <w:szCs w:val="18"/>
                <w:lang w:val="es-GT"/>
              </w:rPr>
              <w:t>3</w:t>
            </w:r>
            <w:r w:rsidR="00ED729E">
              <w:rPr>
                <w:b/>
                <w:sz w:val="18"/>
                <w:szCs w:val="18"/>
                <w:lang w:val="es-GT"/>
              </w:rPr>
              <w:t>0</w:t>
            </w:r>
          </w:p>
        </w:tc>
        <w:tc>
          <w:tcPr>
            <w:tcW w:w="7848" w:type="dxa"/>
          </w:tcPr>
          <w:p w14:paraId="13E1D255" w14:textId="77777777" w:rsidR="00FA739D" w:rsidRPr="00C031AB" w:rsidRDefault="00A734EF" w:rsidP="00FA739D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5B12BB">
              <w:rPr>
                <w:sz w:val="18"/>
                <w:szCs w:val="18"/>
                <w:lang w:val="es-GT"/>
              </w:rPr>
              <w:t xml:space="preserve"> </w:t>
            </w:r>
            <w:r w:rsidR="00FA739D" w:rsidRPr="00C031AB">
              <w:rPr>
                <w:b/>
                <w:sz w:val="18"/>
                <w:szCs w:val="18"/>
                <w:lang w:val="es-GT"/>
              </w:rPr>
              <w:t>Experiencia nacional</w:t>
            </w:r>
          </w:p>
          <w:p w14:paraId="594EB675" w14:textId="77777777" w:rsidR="00FA739D" w:rsidRPr="0060457E" w:rsidRDefault="00FA739D" w:rsidP="7DAA642D">
            <w:pPr>
              <w:pStyle w:val="ListParagraph"/>
              <w:numPr>
                <w:ilvl w:val="0"/>
                <w:numId w:val="17"/>
              </w:numPr>
              <w:tabs>
                <w:tab w:val="left" w:pos="5846"/>
              </w:tabs>
              <w:spacing w:before="120" w:after="120"/>
              <w:jc w:val="both"/>
              <w:rPr>
                <w:rFonts w:ascii="Verdana" w:hAnsi="Verdana"/>
                <w:sz w:val="18"/>
                <w:szCs w:val="18"/>
                <w:lang w:val="es-ES"/>
              </w:rPr>
            </w:pPr>
            <w:r w:rsidRPr="0060457E">
              <w:rPr>
                <w:rFonts w:ascii="Verdana" w:hAnsi="Verdana"/>
                <w:sz w:val="18"/>
                <w:szCs w:val="18"/>
                <w:lang w:val="es-ES"/>
              </w:rPr>
              <w:t>Participación en el Comité MSF</w:t>
            </w:r>
          </w:p>
          <w:p w14:paraId="3BBA8D75" w14:textId="77777777" w:rsidR="00FA739D" w:rsidRPr="00A734EF" w:rsidRDefault="00FA739D" w:rsidP="7DAA642D">
            <w:pPr>
              <w:pStyle w:val="ListParagraph"/>
              <w:numPr>
                <w:ilvl w:val="0"/>
                <w:numId w:val="17"/>
              </w:numPr>
              <w:tabs>
                <w:tab w:val="left" w:pos="5846"/>
              </w:tabs>
              <w:spacing w:before="120" w:after="120"/>
              <w:jc w:val="both"/>
              <w:rPr>
                <w:b/>
                <w:bCs/>
                <w:sz w:val="18"/>
                <w:szCs w:val="18"/>
                <w:lang w:val="es-ES"/>
              </w:rPr>
            </w:pPr>
            <w:r w:rsidRPr="0060457E">
              <w:rPr>
                <w:rFonts w:ascii="Verdana" w:hAnsi="Verdana"/>
                <w:sz w:val="18"/>
                <w:szCs w:val="18"/>
                <w:lang w:val="es-ES"/>
              </w:rPr>
              <w:t>Consideraciones para la presentación de preocupaciones comerciales específicas en el Comité MSF de la OMC</w:t>
            </w:r>
          </w:p>
          <w:p w14:paraId="7ADCF3A2" w14:textId="49863488" w:rsidR="00A734EF" w:rsidRPr="00AF6A43" w:rsidRDefault="00FA739D" w:rsidP="001A6495">
            <w:pPr>
              <w:spacing w:before="120" w:after="120"/>
              <w:rPr>
                <w:bCs/>
                <w:sz w:val="18"/>
                <w:szCs w:val="18"/>
                <w:lang w:val="es-GT"/>
              </w:rPr>
            </w:pPr>
            <w:r w:rsidRPr="00321BAE">
              <w:rPr>
                <w:sz w:val="18"/>
                <w:szCs w:val="18"/>
                <w:u w:val="single"/>
                <w:lang w:val="es-GT"/>
              </w:rPr>
              <w:t>Expositores</w:t>
            </w:r>
            <w:r w:rsidRPr="00A734EF">
              <w:rPr>
                <w:sz w:val="18"/>
                <w:szCs w:val="18"/>
                <w:lang w:val="es-ES"/>
              </w:rPr>
              <w:t>:</w:t>
            </w:r>
            <w:r>
              <w:rPr>
                <w:sz w:val="18"/>
                <w:szCs w:val="18"/>
                <w:lang w:val="es-ES"/>
              </w:rPr>
              <w:t xml:space="preserve"> </w:t>
            </w:r>
            <w:r w:rsidRPr="008D764B">
              <w:rPr>
                <w:sz w:val="18"/>
                <w:szCs w:val="18"/>
                <w:lang w:val="es-GT"/>
              </w:rPr>
              <w:t>Representantes</w:t>
            </w:r>
            <w:r w:rsidRPr="008D764B">
              <w:rPr>
                <w:sz w:val="18"/>
                <w:szCs w:val="18"/>
                <w:lang w:val="es-PE"/>
              </w:rPr>
              <w:t xml:space="preserve"> país</w:t>
            </w:r>
            <w:r>
              <w:rPr>
                <w:sz w:val="18"/>
                <w:szCs w:val="18"/>
                <w:lang w:val="es-PE"/>
              </w:rPr>
              <w:t>: gobierno</w:t>
            </w:r>
          </w:p>
        </w:tc>
      </w:tr>
      <w:tr w:rsidR="00073A82" w:rsidRPr="00A734EF" w14:paraId="0BA9C8FD" w14:textId="77777777" w:rsidTr="006001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3" w:type="dxa"/>
          </w:tcPr>
          <w:p w14:paraId="648B0954" w14:textId="14685DDB" w:rsidR="00073A82" w:rsidRPr="005A6B0A" w:rsidRDefault="00073A82" w:rsidP="00A20F54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5A6B0A">
              <w:rPr>
                <w:b/>
                <w:sz w:val="18"/>
                <w:szCs w:val="18"/>
                <w:lang w:val="es-GT"/>
              </w:rPr>
              <w:t>15:</w:t>
            </w:r>
            <w:r w:rsidR="00AD360B">
              <w:rPr>
                <w:b/>
                <w:sz w:val="18"/>
                <w:szCs w:val="18"/>
                <w:lang w:val="es-GT"/>
              </w:rPr>
              <w:t>3</w:t>
            </w:r>
            <w:r w:rsidR="00ED729E">
              <w:rPr>
                <w:b/>
                <w:sz w:val="18"/>
                <w:szCs w:val="18"/>
                <w:lang w:val="es-GT"/>
              </w:rPr>
              <w:t>0</w:t>
            </w:r>
            <w:r w:rsidRPr="005A6B0A">
              <w:rPr>
                <w:b/>
                <w:sz w:val="18"/>
                <w:szCs w:val="18"/>
                <w:lang w:val="es-GT"/>
              </w:rPr>
              <w:t>-15:</w:t>
            </w:r>
            <w:r w:rsidR="00AD360B">
              <w:rPr>
                <w:b/>
                <w:sz w:val="18"/>
                <w:szCs w:val="18"/>
                <w:lang w:val="es-GT"/>
              </w:rPr>
              <w:t>4</w:t>
            </w:r>
            <w:r w:rsidR="00ED729E">
              <w:rPr>
                <w:b/>
                <w:sz w:val="18"/>
                <w:szCs w:val="18"/>
                <w:lang w:val="es-GT"/>
              </w:rPr>
              <w:t>5</w:t>
            </w:r>
          </w:p>
        </w:tc>
        <w:tc>
          <w:tcPr>
            <w:tcW w:w="7848" w:type="dxa"/>
          </w:tcPr>
          <w:p w14:paraId="44F1CF48" w14:textId="77777777" w:rsidR="00073A82" w:rsidRPr="005A6B0A" w:rsidRDefault="00073A82" w:rsidP="00A20F54">
            <w:pPr>
              <w:spacing w:before="120" w:after="120"/>
              <w:jc w:val="left"/>
              <w:rPr>
                <w:b/>
                <w:sz w:val="18"/>
                <w:szCs w:val="18"/>
                <w:lang w:val="es-GT"/>
              </w:rPr>
            </w:pPr>
            <w:r w:rsidRPr="005A6B0A">
              <w:rPr>
                <w:b/>
                <w:sz w:val="18"/>
                <w:szCs w:val="18"/>
                <w:lang w:val="es-GT"/>
              </w:rPr>
              <w:t>Pausa café</w:t>
            </w:r>
          </w:p>
        </w:tc>
      </w:tr>
      <w:tr w:rsidR="00ED729E" w:rsidRPr="00DF5D5E" w14:paraId="611A6393" w14:textId="77777777" w:rsidTr="00600178">
        <w:tc>
          <w:tcPr>
            <w:tcW w:w="1503" w:type="dxa"/>
          </w:tcPr>
          <w:p w14:paraId="0B903E7F" w14:textId="1C252E9C" w:rsidR="00ED729E" w:rsidRPr="00FA6676" w:rsidRDefault="00ED729E" w:rsidP="00ED729E">
            <w:pPr>
              <w:spacing w:before="120" w:after="120"/>
              <w:rPr>
                <w:b/>
                <w:sz w:val="18"/>
                <w:szCs w:val="18"/>
                <w:highlight w:val="green"/>
                <w:lang w:val="es-GT"/>
              </w:rPr>
            </w:pPr>
            <w:r w:rsidRPr="00C031AB">
              <w:rPr>
                <w:b/>
                <w:sz w:val="18"/>
                <w:szCs w:val="18"/>
                <w:lang w:val="es-GT"/>
              </w:rPr>
              <w:t>15:</w:t>
            </w:r>
            <w:r w:rsidR="00CA5138" w:rsidRPr="00C031AB">
              <w:rPr>
                <w:b/>
                <w:sz w:val="18"/>
                <w:szCs w:val="18"/>
                <w:lang w:val="es-GT"/>
              </w:rPr>
              <w:t>4</w:t>
            </w:r>
            <w:r w:rsidRPr="00C031AB">
              <w:rPr>
                <w:b/>
                <w:sz w:val="18"/>
                <w:szCs w:val="18"/>
                <w:lang w:val="es-GT"/>
              </w:rPr>
              <w:t>5-17:</w:t>
            </w:r>
            <w:r w:rsidR="00FA739D">
              <w:rPr>
                <w:b/>
                <w:sz w:val="18"/>
                <w:szCs w:val="18"/>
                <w:lang w:val="es-GT"/>
              </w:rPr>
              <w:t>15</w:t>
            </w:r>
          </w:p>
        </w:tc>
        <w:tc>
          <w:tcPr>
            <w:tcW w:w="7848" w:type="dxa"/>
          </w:tcPr>
          <w:p w14:paraId="275C7C70" w14:textId="4D7DAE57" w:rsidR="00FA739D" w:rsidRPr="0051130A" w:rsidRDefault="00FA739D" w:rsidP="7DAA642D">
            <w:pPr>
              <w:spacing w:before="120" w:after="120"/>
              <w:rPr>
                <w:b/>
                <w:bCs/>
                <w:sz w:val="18"/>
                <w:szCs w:val="18"/>
                <w:lang w:val="es-GT"/>
              </w:rPr>
            </w:pPr>
            <w:r w:rsidRPr="7DAA642D">
              <w:rPr>
                <w:b/>
                <w:bCs/>
                <w:sz w:val="18"/>
                <w:szCs w:val="18"/>
                <w:lang w:val="es-GT"/>
              </w:rPr>
              <w:t xml:space="preserve">Sesión </w:t>
            </w:r>
            <w:r w:rsidR="00271F14">
              <w:rPr>
                <w:b/>
                <w:bCs/>
                <w:sz w:val="18"/>
                <w:szCs w:val="18"/>
                <w:lang w:val="es-GT"/>
              </w:rPr>
              <w:t>1</w:t>
            </w:r>
            <w:r w:rsidR="00CB30E8">
              <w:rPr>
                <w:b/>
                <w:bCs/>
                <w:sz w:val="18"/>
                <w:szCs w:val="18"/>
                <w:lang w:val="es-GT"/>
              </w:rPr>
              <w:t>0</w:t>
            </w:r>
            <w:r w:rsidRPr="7DAA642D">
              <w:rPr>
                <w:b/>
                <w:bCs/>
                <w:sz w:val="18"/>
                <w:szCs w:val="18"/>
                <w:lang w:val="es-GT"/>
              </w:rPr>
              <w:t xml:space="preserve">: </w:t>
            </w:r>
            <w:r w:rsidRPr="0051130A">
              <w:rPr>
                <w:b/>
                <w:bCs/>
                <w:sz w:val="18"/>
                <w:szCs w:val="18"/>
                <w:lang w:val="es-GT"/>
              </w:rPr>
              <w:t>Solución de diferencias</w:t>
            </w:r>
          </w:p>
          <w:p w14:paraId="221EA516" w14:textId="77777777" w:rsidR="00FA739D" w:rsidRDefault="00FA739D" w:rsidP="00FA739D">
            <w:pPr>
              <w:numPr>
                <w:ilvl w:val="0"/>
                <w:numId w:val="17"/>
              </w:numPr>
              <w:spacing w:before="120" w:after="120"/>
              <w:rPr>
                <w:bCs/>
                <w:sz w:val="18"/>
                <w:szCs w:val="18"/>
                <w:lang w:val="es-GT"/>
              </w:rPr>
            </w:pPr>
            <w:r>
              <w:rPr>
                <w:bCs/>
                <w:sz w:val="18"/>
                <w:szCs w:val="18"/>
                <w:lang w:val="es-GT"/>
              </w:rPr>
              <w:t>Introducción al mecanismo de solución de diferencias de la OMC</w:t>
            </w:r>
          </w:p>
          <w:p w14:paraId="0CB01303" w14:textId="77777777" w:rsidR="00FA739D" w:rsidRDefault="00FA739D" w:rsidP="00FA739D">
            <w:pPr>
              <w:numPr>
                <w:ilvl w:val="0"/>
                <w:numId w:val="17"/>
              </w:numPr>
              <w:spacing w:before="120" w:after="120"/>
              <w:rPr>
                <w:bCs/>
                <w:sz w:val="18"/>
                <w:szCs w:val="18"/>
                <w:lang w:val="es-GT"/>
              </w:rPr>
            </w:pPr>
            <w:r>
              <w:rPr>
                <w:bCs/>
                <w:sz w:val="18"/>
                <w:szCs w:val="18"/>
                <w:lang w:val="es-GT"/>
              </w:rPr>
              <w:t xml:space="preserve">Ejemplos de casos </w:t>
            </w:r>
          </w:p>
          <w:p w14:paraId="59D621A5" w14:textId="77777777" w:rsidR="00FA739D" w:rsidRPr="0051130A" w:rsidRDefault="6C8346B9" w:rsidP="5D9E7826">
            <w:pPr>
              <w:numPr>
                <w:ilvl w:val="0"/>
                <w:numId w:val="17"/>
              </w:numPr>
              <w:spacing w:before="120" w:after="120"/>
              <w:rPr>
                <w:sz w:val="18"/>
                <w:szCs w:val="18"/>
                <w:lang w:val="es-GT"/>
              </w:rPr>
            </w:pPr>
            <w:r w:rsidRPr="0051130A">
              <w:rPr>
                <w:sz w:val="18"/>
                <w:szCs w:val="18"/>
                <w:lang w:val="es-GT"/>
              </w:rPr>
              <w:t>La participación brasileña en casos relativos a MSF</w:t>
            </w:r>
            <w:r w:rsidRPr="5D9E7826">
              <w:rPr>
                <w:sz w:val="18"/>
                <w:szCs w:val="18"/>
                <w:lang w:val="es-GT"/>
              </w:rPr>
              <w:t xml:space="preserve"> </w:t>
            </w:r>
          </w:p>
          <w:p w14:paraId="6B601BE0" w14:textId="4778337F" w:rsidR="006121D3" w:rsidRPr="0022373A" w:rsidRDefault="00FA739D" w:rsidP="0022373A">
            <w:pPr>
              <w:spacing w:before="120" w:after="120"/>
              <w:rPr>
                <w:sz w:val="18"/>
                <w:szCs w:val="18"/>
                <w:highlight w:val="green"/>
                <w:lang w:val="es-ES"/>
              </w:rPr>
            </w:pPr>
            <w:r w:rsidRPr="00321BAE">
              <w:rPr>
                <w:sz w:val="18"/>
                <w:szCs w:val="18"/>
                <w:u w:val="single"/>
                <w:lang w:val="es-GT"/>
              </w:rPr>
              <w:t>Expositores</w:t>
            </w:r>
            <w:r w:rsidRPr="00A734EF">
              <w:rPr>
                <w:sz w:val="18"/>
                <w:szCs w:val="18"/>
                <w:lang w:val="es-ES"/>
              </w:rPr>
              <w:t xml:space="preserve">: </w:t>
            </w:r>
            <w:r w:rsidRPr="00A734EF">
              <w:rPr>
                <w:sz w:val="18"/>
                <w:szCs w:val="18"/>
                <w:lang w:val="es-GT"/>
              </w:rPr>
              <w:t>OMC</w:t>
            </w:r>
            <w:r>
              <w:rPr>
                <w:sz w:val="18"/>
                <w:szCs w:val="18"/>
                <w:lang w:val="es-GT"/>
              </w:rPr>
              <w:t xml:space="preserve">, </w:t>
            </w:r>
            <w:r w:rsidRPr="008D764B">
              <w:rPr>
                <w:sz w:val="18"/>
                <w:szCs w:val="18"/>
                <w:lang w:val="es-GT"/>
              </w:rPr>
              <w:t>Representantes</w:t>
            </w:r>
            <w:r w:rsidRPr="008D764B">
              <w:rPr>
                <w:sz w:val="18"/>
                <w:szCs w:val="18"/>
                <w:lang w:val="es-PE"/>
              </w:rPr>
              <w:t xml:space="preserve"> país</w:t>
            </w:r>
            <w:r>
              <w:rPr>
                <w:sz w:val="18"/>
                <w:szCs w:val="18"/>
                <w:lang w:val="es-PE"/>
              </w:rPr>
              <w:t>: gobierno</w:t>
            </w:r>
          </w:p>
        </w:tc>
      </w:tr>
      <w:tr w:rsidR="00ED729E" w:rsidRPr="00BF610A" w14:paraId="5353B07E" w14:textId="77777777" w:rsidTr="00600178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1503" w:type="dxa"/>
          </w:tcPr>
          <w:p w14:paraId="4C6ADA57" w14:textId="50541C1F" w:rsidR="00ED729E" w:rsidRPr="005A6B0A" w:rsidRDefault="00ED729E" w:rsidP="00ED729E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5A6B0A">
              <w:rPr>
                <w:b/>
                <w:sz w:val="18"/>
                <w:szCs w:val="18"/>
                <w:lang w:val="es-GT"/>
              </w:rPr>
              <w:t>17:</w:t>
            </w:r>
            <w:r w:rsidR="00FA739D">
              <w:rPr>
                <w:b/>
                <w:sz w:val="18"/>
                <w:szCs w:val="18"/>
                <w:lang w:val="es-GT"/>
              </w:rPr>
              <w:t>15</w:t>
            </w:r>
            <w:r w:rsidRPr="005A6B0A">
              <w:rPr>
                <w:b/>
                <w:sz w:val="18"/>
                <w:szCs w:val="18"/>
                <w:lang w:val="es-GT"/>
              </w:rPr>
              <w:t>-17:</w:t>
            </w:r>
            <w:r w:rsidR="00CA5138">
              <w:rPr>
                <w:b/>
                <w:sz w:val="18"/>
                <w:szCs w:val="18"/>
                <w:lang w:val="es-GT"/>
              </w:rPr>
              <w:t>30</w:t>
            </w:r>
          </w:p>
        </w:tc>
        <w:tc>
          <w:tcPr>
            <w:tcW w:w="7848" w:type="dxa"/>
          </w:tcPr>
          <w:p w14:paraId="30512A0C" w14:textId="77777777" w:rsidR="00FA739D" w:rsidRDefault="00FA739D" w:rsidP="00FA739D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671051">
              <w:rPr>
                <w:b/>
                <w:sz w:val="18"/>
                <w:szCs w:val="18"/>
                <w:lang w:val="es-GT"/>
              </w:rPr>
              <w:t>Evaluación del taller</w:t>
            </w:r>
          </w:p>
          <w:p w14:paraId="3A471093" w14:textId="35DAB94B" w:rsidR="00ED729E" w:rsidRPr="005A6B0A" w:rsidRDefault="00FA739D" w:rsidP="003C7920">
            <w:pPr>
              <w:numPr>
                <w:ilvl w:val="0"/>
                <w:numId w:val="17"/>
              </w:numPr>
              <w:spacing w:before="120" w:after="120"/>
              <w:rPr>
                <w:b/>
                <w:sz w:val="18"/>
                <w:szCs w:val="18"/>
                <w:lang w:val="es-GT"/>
              </w:rPr>
            </w:pPr>
            <w:r w:rsidRPr="003C7920">
              <w:rPr>
                <w:bCs/>
                <w:sz w:val="18"/>
                <w:szCs w:val="18"/>
                <w:lang w:val="es-GT"/>
              </w:rPr>
              <w:t>Evaluación del taller</w:t>
            </w:r>
          </w:p>
        </w:tc>
      </w:tr>
      <w:tr w:rsidR="00FA739D" w:rsidRPr="00BF610A" w14:paraId="7D61F714" w14:textId="77777777" w:rsidTr="00600178">
        <w:tc>
          <w:tcPr>
            <w:tcW w:w="1503" w:type="dxa"/>
          </w:tcPr>
          <w:p w14:paraId="20F6704F" w14:textId="532DAC76" w:rsidR="00FA739D" w:rsidRPr="005A6B0A" w:rsidRDefault="00FA739D" w:rsidP="00ED729E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>
              <w:rPr>
                <w:b/>
                <w:sz w:val="18"/>
                <w:szCs w:val="18"/>
                <w:lang w:val="es-GT"/>
              </w:rPr>
              <w:t>17:30-17:45</w:t>
            </w:r>
          </w:p>
        </w:tc>
        <w:tc>
          <w:tcPr>
            <w:tcW w:w="7848" w:type="dxa"/>
          </w:tcPr>
          <w:p w14:paraId="293F530E" w14:textId="64AFA73B" w:rsidR="00FA739D" w:rsidRPr="00671051" w:rsidRDefault="00FA739D" w:rsidP="00FA739D">
            <w:pPr>
              <w:spacing w:before="120" w:after="120"/>
              <w:rPr>
                <w:b/>
                <w:sz w:val="18"/>
                <w:szCs w:val="18"/>
                <w:lang w:val="es-GT"/>
              </w:rPr>
            </w:pPr>
            <w:r>
              <w:rPr>
                <w:b/>
                <w:sz w:val="18"/>
                <w:szCs w:val="18"/>
                <w:lang w:val="es-GT"/>
              </w:rPr>
              <w:t>Palabras de clausura</w:t>
            </w:r>
          </w:p>
        </w:tc>
      </w:tr>
      <w:bookmarkEnd w:id="1"/>
    </w:tbl>
    <w:p w14:paraId="50B00D5B" w14:textId="6655AAC8" w:rsidR="0089643A" w:rsidRDefault="0089643A">
      <w:pPr>
        <w:tabs>
          <w:tab w:val="clear" w:pos="720"/>
        </w:tabs>
        <w:jc w:val="left"/>
        <w:rPr>
          <w:rFonts w:ascii="Verdana" w:hAnsi="Verdana"/>
          <w:b/>
          <w:szCs w:val="22"/>
          <w:highlight w:val="yellow"/>
          <w:lang w:val="es-ES"/>
        </w:rPr>
      </w:pPr>
    </w:p>
    <w:p w14:paraId="7F85ADE4" w14:textId="77777777" w:rsidR="009C7FEF" w:rsidRDefault="009C7FEF">
      <w:pPr>
        <w:tabs>
          <w:tab w:val="clear" w:pos="720"/>
        </w:tabs>
        <w:jc w:val="left"/>
        <w:rPr>
          <w:rFonts w:ascii="Verdana" w:hAnsi="Verdana"/>
          <w:b/>
          <w:szCs w:val="22"/>
          <w:highlight w:val="yellow"/>
          <w:lang w:val="es-ES"/>
        </w:rPr>
      </w:pPr>
    </w:p>
    <w:p w14:paraId="138B6B92" w14:textId="77777777" w:rsidR="00A05F3D" w:rsidRDefault="00A05F3D" w:rsidP="00D9114D">
      <w:pPr>
        <w:tabs>
          <w:tab w:val="clear" w:pos="720"/>
        </w:tabs>
        <w:jc w:val="left"/>
        <w:rPr>
          <w:rFonts w:ascii="Verdana" w:hAnsi="Verdana"/>
          <w:b/>
          <w:szCs w:val="22"/>
          <w:highlight w:val="yellow"/>
          <w:lang w:val="es-ES"/>
        </w:rPr>
      </w:pPr>
    </w:p>
    <w:p w14:paraId="7527B905" w14:textId="77777777" w:rsidR="00FA6676" w:rsidRDefault="00FA6676" w:rsidP="00D9114D">
      <w:pPr>
        <w:tabs>
          <w:tab w:val="clear" w:pos="720"/>
        </w:tabs>
        <w:jc w:val="left"/>
        <w:rPr>
          <w:rFonts w:ascii="Verdana" w:hAnsi="Verdana"/>
          <w:b/>
          <w:szCs w:val="22"/>
          <w:highlight w:val="yellow"/>
          <w:lang w:val="es-ES"/>
        </w:rPr>
      </w:pPr>
    </w:p>
    <w:p w14:paraId="6A1D85E8" w14:textId="77777777" w:rsidR="00FA6676" w:rsidRPr="009C7FEF" w:rsidRDefault="00FA6676" w:rsidP="00D9114D">
      <w:pPr>
        <w:tabs>
          <w:tab w:val="clear" w:pos="720"/>
        </w:tabs>
        <w:jc w:val="left"/>
        <w:rPr>
          <w:rFonts w:ascii="Verdana" w:hAnsi="Verdana"/>
          <w:b/>
          <w:szCs w:val="22"/>
          <w:highlight w:val="yellow"/>
          <w:lang w:val="es-ES"/>
        </w:rPr>
      </w:pPr>
    </w:p>
    <w:sectPr w:rsidR="00FA6676" w:rsidRPr="009C7FEF" w:rsidSect="00BC15DA">
      <w:headerReference w:type="default" r:id="rId12"/>
      <w:footerReference w:type="default" r:id="rId13"/>
      <w:pgSz w:w="11906" w:h="16838" w:code="9"/>
      <w:pgMar w:top="510" w:right="1440" w:bottom="284" w:left="1440" w:header="720" w:footer="832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0F6F51" w14:textId="77777777" w:rsidR="00864C69" w:rsidRDefault="00864C69" w:rsidP="00BA03EB">
      <w:r>
        <w:separator/>
      </w:r>
    </w:p>
  </w:endnote>
  <w:endnote w:type="continuationSeparator" w:id="0">
    <w:p w14:paraId="29341692" w14:textId="77777777" w:rsidR="00864C69" w:rsidRDefault="00864C69" w:rsidP="00BA0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FKai-SB">
    <w:altName w:val="標楷體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182714" w14:textId="5E9EB9CB" w:rsidR="001852FF" w:rsidRPr="00B71432" w:rsidRDefault="00DB39A5">
    <w:pPr>
      <w:pStyle w:val="Footer"/>
      <w:jc w:val="center"/>
      <w:rPr>
        <w:rFonts w:ascii="Verdana" w:hAnsi="Verdana"/>
        <w:sz w:val="16"/>
        <w:szCs w:val="16"/>
      </w:rPr>
    </w:pPr>
    <w:r w:rsidRPr="00B71432">
      <w:rPr>
        <w:rFonts w:ascii="Verdana" w:hAnsi="Verdana"/>
        <w:sz w:val="16"/>
        <w:szCs w:val="16"/>
      </w:rPr>
      <w:fldChar w:fldCharType="begin"/>
    </w:r>
    <w:r w:rsidR="001852FF" w:rsidRPr="00B71432">
      <w:rPr>
        <w:rFonts w:ascii="Verdana" w:hAnsi="Verdana"/>
        <w:sz w:val="16"/>
        <w:szCs w:val="16"/>
      </w:rPr>
      <w:instrText xml:space="preserve"> PAGE   \* MERGEFORMAT </w:instrText>
    </w:r>
    <w:r w:rsidRPr="00B71432">
      <w:rPr>
        <w:rFonts w:ascii="Verdana" w:hAnsi="Verdana"/>
        <w:sz w:val="16"/>
        <w:szCs w:val="16"/>
      </w:rPr>
      <w:fldChar w:fldCharType="separate"/>
    </w:r>
    <w:r w:rsidR="00907990">
      <w:rPr>
        <w:rFonts w:ascii="Verdana" w:hAnsi="Verdana"/>
        <w:noProof/>
        <w:sz w:val="16"/>
        <w:szCs w:val="16"/>
      </w:rPr>
      <w:t>3</w:t>
    </w:r>
    <w:r w:rsidRPr="00B71432">
      <w:rPr>
        <w:rFonts w:ascii="Verdana" w:hAnsi="Verdana"/>
        <w:noProof/>
        <w:sz w:val="16"/>
        <w:szCs w:val="16"/>
      </w:rPr>
      <w:fldChar w:fldCharType="end"/>
    </w:r>
  </w:p>
  <w:p w14:paraId="01A02826" w14:textId="77777777" w:rsidR="00527B7B" w:rsidRPr="00B04018" w:rsidRDefault="00527B7B" w:rsidP="00527B7B">
    <w:pPr>
      <w:pStyle w:val="Header"/>
      <w:jc w:val="center"/>
      <w:rPr>
        <w:rFonts w:ascii="Verdana" w:hAnsi="Verdana"/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C7D3AC" w14:textId="77777777" w:rsidR="00864C69" w:rsidRDefault="00864C69" w:rsidP="00BA03EB">
      <w:r>
        <w:separator/>
      </w:r>
    </w:p>
  </w:footnote>
  <w:footnote w:type="continuationSeparator" w:id="0">
    <w:p w14:paraId="50F1A84C" w14:textId="77777777" w:rsidR="00864C69" w:rsidRDefault="00864C69" w:rsidP="00BA03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DA0CB" w14:textId="4FF0FD98" w:rsidR="00D62134" w:rsidRDefault="00EF69AF" w:rsidP="00EF69AF">
    <w:pPr>
      <w:pStyle w:val="Header"/>
      <w:jc w:val="center"/>
    </w:pPr>
    <w:r>
      <w:rPr>
        <w:noProof/>
      </w:rPr>
      <w:drawing>
        <wp:inline distT="0" distB="0" distL="0" distR="0" wp14:anchorId="6B3D85B6" wp14:editId="0EBE3C3A">
          <wp:extent cx="2171700" cy="552450"/>
          <wp:effectExtent l="0" t="0" r="0" b="0"/>
          <wp:docPr id="71632077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16320774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1700" cy="552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5C8BB0D" w14:textId="7592DF50" w:rsidR="00D0528D" w:rsidRDefault="00D0528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69pt;height:69.75pt" o:bullet="t">
        <v:imagedata r:id="rId1" o:title="greenlogo"/>
      </v:shape>
    </w:pict>
  </w:numPicBullet>
  <w:abstractNum w:abstractNumId="0" w15:restartNumberingAfterBreak="0">
    <w:nsid w:val="1D5D35E8"/>
    <w:multiLevelType w:val="hybridMultilevel"/>
    <w:tmpl w:val="BC86EBAA"/>
    <w:lvl w:ilvl="0" w:tplc="780A8BB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324F47"/>
    <w:multiLevelType w:val="hybridMultilevel"/>
    <w:tmpl w:val="6AAA93D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E920EF"/>
    <w:multiLevelType w:val="hybridMultilevel"/>
    <w:tmpl w:val="7234A5BA"/>
    <w:lvl w:ilvl="0" w:tplc="8F7AA508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36D0B"/>
    <w:multiLevelType w:val="hybridMultilevel"/>
    <w:tmpl w:val="39C47A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7384481"/>
    <w:multiLevelType w:val="hybridMultilevel"/>
    <w:tmpl w:val="538EEE48"/>
    <w:lvl w:ilvl="0" w:tplc="81A871A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2"/>
        <w:szCs w:val="2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C900D8"/>
    <w:multiLevelType w:val="multilevel"/>
    <w:tmpl w:val="262827C4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pStyle w:val="Heading3"/>
      <w:lvlText w:val="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pStyle w:val="Heading4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Roman"/>
      <w:pStyle w:val="Heading5"/>
      <w:lvlText w:val="(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Restart w:val="0"/>
      <w:pStyle w:val="BodyText"/>
      <w:lvlText w:val="%6."/>
      <w:lvlJc w:val="left"/>
      <w:pPr>
        <w:tabs>
          <w:tab w:val="num" w:pos="720"/>
        </w:tabs>
        <w:ind w:left="0" w:firstLine="0"/>
      </w:pPr>
      <w:rPr>
        <w:rFonts w:hint="default"/>
      </w:rPr>
    </w:lvl>
    <w:lvl w:ilvl="6">
      <w:start w:val="1"/>
      <w:numFmt w:val="lowerLetter"/>
      <w:pStyle w:val="BodyText2"/>
      <w:lvlText w:val="(%7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7">
      <w:start w:val="1"/>
      <w:numFmt w:val="lowerRoman"/>
      <w:pStyle w:val="BodyText3"/>
      <w:lvlText w:val="(%8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8">
      <w:start w:val="1"/>
      <w:numFmt w:val="none"/>
      <w:pStyle w:val="BodyText4"/>
      <w:lvlText w:val="-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6" w15:restartNumberingAfterBreak="0">
    <w:nsid w:val="338B17B7"/>
    <w:multiLevelType w:val="hybridMultilevel"/>
    <w:tmpl w:val="45C064D6"/>
    <w:lvl w:ilvl="0" w:tplc="8F7AA508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391754"/>
    <w:multiLevelType w:val="hybridMultilevel"/>
    <w:tmpl w:val="5FFE2B7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3D51C5"/>
    <w:multiLevelType w:val="hybridMultilevel"/>
    <w:tmpl w:val="093CBEE8"/>
    <w:lvl w:ilvl="0" w:tplc="577CB39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0857B36"/>
    <w:multiLevelType w:val="multilevel"/>
    <w:tmpl w:val="14F8C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703124A"/>
    <w:multiLevelType w:val="hybridMultilevel"/>
    <w:tmpl w:val="39B67DFE"/>
    <w:lvl w:ilvl="0" w:tplc="ECA88D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A6408FC"/>
    <w:multiLevelType w:val="hybridMultilevel"/>
    <w:tmpl w:val="9CD6345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CD02DA"/>
    <w:multiLevelType w:val="hybridMultilevel"/>
    <w:tmpl w:val="BA666162"/>
    <w:lvl w:ilvl="0" w:tplc="8F7AA50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Arial Unicode MS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23550C"/>
    <w:multiLevelType w:val="hybridMultilevel"/>
    <w:tmpl w:val="045A291A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7091858"/>
    <w:multiLevelType w:val="hybridMultilevel"/>
    <w:tmpl w:val="4F9EED08"/>
    <w:lvl w:ilvl="0" w:tplc="8F7AA508"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4246725"/>
    <w:multiLevelType w:val="hybridMultilevel"/>
    <w:tmpl w:val="41829AC2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6281E50"/>
    <w:multiLevelType w:val="hybridMultilevel"/>
    <w:tmpl w:val="16143FD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317FD9"/>
    <w:multiLevelType w:val="hybridMultilevel"/>
    <w:tmpl w:val="FD821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B93988"/>
    <w:multiLevelType w:val="multilevel"/>
    <w:tmpl w:val="B986C0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F397C80"/>
    <w:multiLevelType w:val="hybridMultilevel"/>
    <w:tmpl w:val="4016F9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5536125">
    <w:abstractNumId w:val="5"/>
  </w:num>
  <w:num w:numId="2" w16cid:durableId="1151553869">
    <w:abstractNumId w:val="11"/>
  </w:num>
  <w:num w:numId="3" w16cid:durableId="1862624060">
    <w:abstractNumId w:val="3"/>
  </w:num>
  <w:num w:numId="4" w16cid:durableId="1927760875">
    <w:abstractNumId w:val="15"/>
  </w:num>
  <w:num w:numId="5" w16cid:durableId="806750334">
    <w:abstractNumId w:val="7"/>
  </w:num>
  <w:num w:numId="6" w16cid:durableId="834800418">
    <w:abstractNumId w:val="8"/>
  </w:num>
  <w:num w:numId="7" w16cid:durableId="937833905">
    <w:abstractNumId w:val="0"/>
  </w:num>
  <w:num w:numId="8" w16cid:durableId="787043615">
    <w:abstractNumId w:val="4"/>
  </w:num>
  <w:num w:numId="9" w16cid:durableId="1113864288">
    <w:abstractNumId w:val="1"/>
  </w:num>
  <w:num w:numId="10" w16cid:durableId="415782478">
    <w:abstractNumId w:val="18"/>
  </w:num>
  <w:num w:numId="11" w16cid:durableId="1256092861">
    <w:abstractNumId w:val="19"/>
  </w:num>
  <w:num w:numId="12" w16cid:durableId="1645505939">
    <w:abstractNumId w:val="13"/>
  </w:num>
  <w:num w:numId="13" w16cid:durableId="1836875494">
    <w:abstractNumId w:val="9"/>
  </w:num>
  <w:num w:numId="14" w16cid:durableId="1563521717">
    <w:abstractNumId w:val="16"/>
  </w:num>
  <w:num w:numId="15" w16cid:durableId="2078816978">
    <w:abstractNumId w:val="17"/>
  </w:num>
  <w:num w:numId="16" w16cid:durableId="1839928339">
    <w:abstractNumId w:val="10"/>
  </w:num>
  <w:num w:numId="17" w16cid:durableId="114688311">
    <w:abstractNumId w:val="12"/>
  </w:num>
  <w:num w:numId="18" w16cid:durableId="1533961518">
    <w:abstractNumId w:val="6"/>
  </w:num>
  <w:num w:numId="19" w16cid:durableId="1981616145">
    <w:abstractNumId w:val="14"/>
  </w:num>
  <w:num w:numId="20" w16cid:durableId="272172497">
    <w:abstractNumId w:val="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7DA"/>
    <w:rsid w:val="000007FD"/>
    <w:rsid w:val="0000326E"/>
    <w:rsid w:val="00005E73"/>
    <w:rsid w:val="0000774B"/>
    <w:rsid w:val="000103BA"/>
    <w:rsid w:val="00010953"/>
    <w:rsid w:val="0001241E"/>
    <w:rsid w:val="00012F44"/>
    <w:rsid w:val="00014C5C"/>
    <w:rsid w:val="000168AA"/>
    <w:rsid w:val="00021165"/>
    <w:rsid w:val="00022130"/>
    <w:rsid w:val="00025DF1"/>
    <w:rsid w:val="0002705F"/>
    <w:rsid w:val="00030E7A"/>
    <w:rsid w:val="00031ABA"/>
    <w:rsid w:val="000413D0"/>
    <w:rsid w:val="0004277C"/>
    <w:rsid w:val="0004448B"/>
    <w:rsid w:val="000446E1"/>
    <w:rsid w:val="0004592E"/>
    <w:rsid w:val="000562C9"/>
    <w:rsid w:val="00060385"/>
    <w:rsid w:val="00071384"/>
    <w:rsid w:val="0007260B"/>
    <w:rsid w:val="00073A82"/>
    <w:rsid w:val="00074A2A"/>
    <w:rsid w:val="00077157"/>
    <w:rsid w:val="00082522"/>
    <w:rsid w:val="00083FEC"/>
    <w:rsid w:val="0008454E"/>
    <w:rsid w:val="000847C8"/>
    <w:rsid w:val="00087B1B"/>
    <w:rsid w:val="000906C6"/>
    <w:rsid w:val="00092F49"/>
    <w:rsid w:val="000941FD"/>
    <w:rsid w:val="000A2533"/>
    <w:rsid w:val="000A3221"/>
    <w:rsid w:val="000A4CCA"/>
    <w:rsid w:val="000A50B6"/>
    <w:rsid w:val="000B10A2"/>
    <w:rsid w:val="000B1E6D"/>
    <w:rsid w:val="000B28F8"/>
    <w:rsid w:val="000B37DA"/>
    <w:rsid w:val="000B491A"/>
    <w:rsid w:val="000B51C2"/>
    <w:rsid w:val="000C4D17"/>
    <w:rsid w:val="000C5A2C"/>
    <w:rsid w:val="000C702B"/>
    <w:rsid w:val="000E25EA"/>
    <w:rsid w:val="000F09D2"/>
    <w:rsid w:val="000F1BC0"/>
    <w:rsid w:val="000F3811"/>
    <w:rsid w:val="000F42A9"/>
    <w:rsid w:val="000F4F93"/>
    <w:rsid w:val="000F53BD"/>
    <w:rsid w:val="000F7BC5"/>
    <w:rsid w:val="00104EDC"/>
    <w:rsid w:val="001100FB"/>
    <w:rsid w:val="00111820"/>
    <w:rsid w:val="00111B6E"/>
    <w:rsid w:val="00115AE1"/>
    <w:rsid w:val="001213F9"/>
    <w:rsid w:val="0012150B"/>
    <w:rsid w:val="00121DB7"/>
    <w:rsid w:val="00130794"/>
    <w:rsid w:val="00130A5C"/>
    <w:rsid w:val="00131F08"/>
    <w:rsid w:val="00135485"/>
    <w:rsid w:val="001429F3"/>
    <w:rsid w:val="00144AEC"/>
    <w:rsid w:val="0015165F"/>
    <w:rsid w:val="001520A3"/>
    <w:rsid w:val="001521FC"/>
    <w:rsid w:val="001524D9"/>
    <w:rsid w:val="001526CF"/>
    <w:rsid w:val="00156507"/>
    <w:rsid w:val="0015774F"/>
    <w:rsid w:val="00160482"/>
    <w:rsid w:val="00163DBE"/>
    <w:rsid w:val="00165057"/>
    <w:rsid w:val="00172018"/>
    <w:rsid w:val="00174C7C"/>
    <w:rsid w:val="00174DE2"/>
    <w:rsid w:val="00176634"/>
    <w:rsid w:val="001839ED"/>
    <w:rsid w:val="00183D0D"/>
    <w:rsid w:val="00184C29"/>
    <w:rsid w:val="001852FF"/>
    <w:rsid w:val="001903DE"/>
    <w:rsid w:val="00193760"/>
    <w:rsid w:val="001942C0"/>
    <w:rsid w:val="0019447C"/>
    <w:rsid w:val="0019704A"/>
    <w:rsid w:val="001A22C8"/>
    <w:rsid w:val="001A3ED1"/>
    <w:rsid w:val="001A5078"/>
    <w:rsid w:val="001A5D90"/>
    <w:rsid w:val="001A6495"/>
    <w:rsid w:val="001B1B04"/>
    <w:rsid w:val="001B242E"/>
    <w:rsid w:val="001B496E"/>
    <w:rsid w:val="001B6983"/>
    <w:rsid w:val="001C21FB"/>
    <w:rsid w:val="001C3D2C"/>
    <w:rsid w:val="001C7D7F"/>
    <w:rsid w:val="001D0223"/>
    <w:rsid w:val="001D095F"/>
    <w:rsid w:val="001D4696"/>
    <w:rsid w:val="001E1152"/>
    <w:rsid w:val="001E18CD"/>
    <w:rsid w:val="001F2346"/>
    <w:rsid w:val="001F384D"/>
    <w:rsid w:val="00200B8E"/>
    <w:rsid w:val="0020238E"/>
    <w:rsid w:val="00210D09"/>
    <w:rsid w:val="0021268B"/>
    <w:rsid w:val="00215BF6"/>
    <w:rsid w:val="0022373A"/>
    <w:rsid w:val="00223F0F"/>
    <w:rsid w:val="00224BB6"/>
    <w:rsid w:val="0022593D"/>
    <w:rsid w:val="00226A01"/>
    <w:rsid w:val="00230033"/>
    <w:rsid w:val="00233625"/>
    <w:rsid w:val="00233A39"/>
    <w:rsid w:val="00233D61"/>
    <w:rsid w:val="002347BF"/>
    <w:rsid w:val="00237054"/>
    <w:rsid w:val="00237B72"/>
    <w:rsid w:val="00240298"/>
    <w:rsid w:val="00240A58"/>
    <w:rsid w:val="0024173B"/>
    <w:rsid w:val="00251340"/>
    <w:rsid w:val="00254C9C"/>
    <w:rsid w:val="00262A58"/>
    <w:rsid w:val="002630EC"/>
    <w:rsid w:val="0026347C"/>
    <w:rsid w:val="00264ABF"/>
    <w:rsid w:val="00264AF1"/>
    <w:rsid w:val="0027057B"/>
    <w:rsid w:val="00271F14"/>
    <w:rsid w:val="00274C0E"/>
    <w:rsid w:val="00281631"/>
    <w:rsid w:val="00281D78"/>
    <w:rsid w:val="00282789"/>
    <w:rsid w:val="002848A4"/>
    <w:rsid w:val="002902F0"/>
    <w:rsid w:val="00293C89"/>
    <w:rsid w:val="0029504A"/>
    <w:rsid w:val="00296AB3"/>
    <w:rsid w:val="00296B82"/>
    <w:rsid w:val="00297A2D"/>
    <w:rsid w:val="002A4307"/>
    <w:rsid w:val="002A45DF"/>
    <w:rsid w:val="002B68BA"/>
    <w:rsid w:val="002C087A"/>
    <w:rsid w:val="002C2809"/>
    <w:rsid w:val="002D0310"/>
    <w:rsid w:val="002D3B85"/>
    <w:rsid w:val="002E3DB3"/>
    <w:rsid w:val="002E5734"/>
    <w:rsid w:val="002F35CE"/>
    <w:rsid w:val="002F5802"/>
    <w:rsid w:val="002F5C04"/>
    <w:rsid w:val="002F5C10"/>
    <w:rsid w:val="003055B8"/>
    <w:rsid w:val="00305ED9"/>
    <w:rsid w:val="00311C8D"/>
    <w:rsid w:val="00314C33"/>
    <w:rsid w:val="003152A5"/>
    <w:rsid w:val="00315570"/>
    <w:rsid w:val="00316885"/>
    <w:rsid w:val="00321BAE"/>
    <w:rsid w:val="00322577"/>
    <w:rsid w:val="00324431"/>
    <w:rsid w:val="00336FE2"/>
    <w:rsid w:val="00340C31"/>
    <w:rsid w:val="00341235"/>
    <w:rsid w:val="00353290"/>
    <w:rsid w:val="0036736F"/>
    <w:rsid w:val="00367FFA"/>
    <w:rsid w:val="0037049B"/>
    <w:rsid w:val="00370BC9"/>
    <w:rsid w:val="00373C1D"/>
    <w:rsid w:val="003838C8"/>
    <w:rsid w:val="00385271"/>
    <w:rsid w:val="003872B5"/>
    <w:rsid w:val="00387BA1"/>
    <w:rsid w:val="00392964"/>
    <w:rsid w:val="00393343"/>
    <w:rsid w:val="00393B45"/>
    <w:rsid w:val="00393E59"/>
    <w:rsid w:val="00395988"/>
    <w:rsid w:val="00397996"/>
    <w:rsid w:val="003A08AF"/>
    <w:rsid w:val="003A3D59"/>
    <w:rsid w:val="003B4A8E"/>
    <w:rsid w:val="003B6C44"/>
    <w:rsid w:val="003C187F"/>
    <w:rsid w:val="003C7679"/>
    <w:rsid w:val="003C7920"/>
    <w:rsid w:val="003D2AC5"/>
    <w:rsid w:val="003D48D6"/>
    <w:rsid w:val="003D5F66"/>
    <w:rsid w:val="003E44FE"/>
    <w:rsid w:val="003F05CF"/>
    <w:rsid w:val="003F6A8C"/>
    <w:rsid w:val="00400BE5"/>
    <w:rsid w:val="00401377"/>
    <w:rsid w:val="00402338"/>
    <w:rsid w:val="00402F16"/>
    <w:rsid w:val="004035DE"/>
    <w:rsid w:val="00403867"/>
    <w:rsid w:val="00406455"/>
    <w:rsid w:val="00406D53"/>
    <w:rsid w:val="004078BB"/>
    <w:rsid w:val="00411809"/>
    <w:rsid w:val="00413B6D"/>
    <w:rsid w:val="004149F4"/>
    <w:rsid w:val="00422D11"/>
    <w:rsid w:val="00424239"/>
    <w:rsid w:val="00425EC5"/>
    <w:rsid w:val="0043438F"/>
    <w:rsid w:val="00443F1D"/>
    <w:rsid w:val="004455EE"/>
    <w:rsid w:val="004456FA"/>
    <w:rsid w:val="0044595F"/>
    <w:rsid w:val="0044689A"/>
    <w:rsid w:val="00446983"/>
    <w:rsid w:val="0045197F"/>
    <w:rsid w:val="00454CF2"/>
    <w:rsid w:val="004558FA"/>
    <w:rsid w:val="0045621E"/>
    <w:rsid w:val="0045737A"/>
    <w:rsid w:val="00457F9F"/>
    <w:rsid w:val="0047022C"/>
    <w:rsid w:val="0047425C"/>
    <w:rsid w:val="00475C76"/>
    <w:rsid w:val="00477B27"/>
    <w:rsid w:val="00482D56"/>
    <w:rsid w:val="00484C8C"/>
    <w:rsid w:val="004902DD"/>
    <w:rsid w:val="00490F79"/>
    <w:rsid w:val="00492FD1"/>
    <w:rsid w:val="004A42A7"/>
    <w:rsid w:val="004A6EFD"/>
    <w:rsid w:val="004B5294"/>
    <w:rsid w:val="004B5431"/>
    <w:rsid w:val="004B5F6C"/>
    <w:rsid w:val="004B602A"/>
    <w:rsid w:val="004C05A1"/>
    <w:rsid w:val="004C1674"/>
    <w:rsid w:val="004C1BE2"/>
    <w:rsid w:val="004D22E5"/>
    <w:rsid w:val="004E02E0"/>
    <w:rsid w:val="004E33F6"/>
    <w:rsid w:val="004E7A2E"/>
    <w:rsid w:val="004F133E"/>
    <w:rsid w:val="004F3F96"/>
    <w:rsid w:val="004F675D"/>
    <w:rsid w:val="004F7142"/>
    <w:rsid w:val="00500AEF"/>
    <w:rsid w:val="00500DD4"/>
    <w:rsid w:val="0050775A"/>
    <w:rsid w:val="0051130A"/>
    <w:rsid w:val="00512BE3"/>
    <w:rsid w:val="00515928"/>
    <w:rsid w:val="00517E90"/>
    <w:rsid w:val="00521034"/>
    <w:rsid w:val="00522869"/>
    <w:rsid w:val="005246DC"/>
    <w:rsid w:val="0052782D"/>
    <w:rsid w:val="00527B7B"/>
    <w:rsid w:val="005350AC"/>
    <w:rsid w:val="005363A1"/>
    <w:rsid w:val="005366B6"/>
    <w:rsid w:val="00536D21"/>
    <w:rsid w:val="005378E6"/>
    <w:rsid w:val="00546312"/>
    <w:rsid w:val="00546747"/>
    <w:rsid w:val="005518C5"/>
    <w:rsid w:val="005529B1"/>
    <w:rsid w:val="005570B1"/>
    <w:rsid w:val="00560D41"/>
    <w:rsid w:val="00564757"/>
    <w:rsid w:val="00565749"/>
    <w:rsid w:val="00570EB2"/>
    <w:rsid w:val="005742A0"/>
    <w:rsid w:val="005811B2"/>
    <w:rsid w:val="00582DF3"/>
    <w:rsid w:val="00584413"/>
    <w:rsid w:val="00585445"/>
    <w:rsid w:val="0058631A"/>
    <w:rsid w:val="0059375E"/>
    <w:rsid w:val="00593FC6"/>
    <w:rsid w:val="005A13A1"/>
    <w:rsid w:val="005A6B0A"/>
    <w:rsid w:val="005B12BB"/>
    <w:rsid w:val="005B13AF"/>
    <w:rsid w:val="005B1EA3"/>
    <w:rsid w:val="005B67FC"/>
    <w:rsid w:val="005C07B0"/>
    <w:rsid w:val="005C129A"/>
    <w:rsid w:val="005C1D2A"/>
    <w:rsid w:val="005C1F9B"/>
    <w:rsid w:val="005C7127"/>
    <w:rsid w:val="005C791F"/>
    <w:rsid w:val="005C7B04"/>
    <w:rsid w:val="005D2FA2"/>
    <w:rsid w:val="005D5464"/>
    <w:rsid w:val="005D7020"/>
    <w:rsid w:val="005E5B87"/>
    <w:rsid w:val="005F3A20"/>
    <w:rsid w:val="005F4244"/>
    <w:rsid w:val="005F7CE5"/>
    <w:rsid w:val="00600178"/>
    <w:rsid w:val="00600DCB"/>
    <w:rsid w:val="00602D68"/>
    <w:rsid w:val="0060457E"/>
    <w:rsid w:val="006053EF"/>
    <w:rsid w:val="006055E3"/>
    <w:rsid w:val="006063E6"/>
    <w:rsid w:val="006121D3"/>
    <w:rsid w:val="00616890"/>
    <w:rsid w:val="00616CDF"/>
    <w:rsid w:val="00616F34"/>
    <w:rsid w:val="00620C50"/>
    <w:rsid w:val="00627D69"/>
    <w:rsid w:val="0064021C"/>
    <w:rsid w:val="0064042B"/>
    <w:rsid w:val="006428D1"/>
    <w:rsid w:val="006468CE"/>
    <w:rsid w:val="00647A05"/>
    <w:rsid w:val="00650266"/>
    <w:rsid w:val="006523DD"/>
    <w:rsid w:val="00653AEF"/>
    <w:rsid w:val="00653D79"/>
    <w:rsid w:val="00653EF7"/>
    <w:rsid w:val="0065754D"/>
    <w:rsid w:val="00661DD8"/>
    <w:rsid w:val="00663EAE"/>
    <w:rsid w:val="00665A1D"/>
    <w:rsid w:val="00665CA6"/>
    <w:rsid w:val="00670F33"/>
    <w:rsid w:val="0067647B"/>
    <w:rsid w:val="00676637"/>
    <w:rsid w:val="00683D22"/>
    <w:rsid w:val="00687B6D"/>
    <w:rsid w:val="0069093C"/>
    <w:rsid w:val="00697D27"/>
    <w:rsid w:val="006A4A93"/>
    <w:rsid w:val="006A507B"/>
    <w:rsid w:val="006A5D0D"/>
    <w:rsid w:val="006A6E7B"/>
    <w:rsid w:val="006B5EEB"/>
    <w:rsid w:val="006C4C72"/>
    <w:rsid w:val="006C554F"/>
    <w:rsid w:val="006C7F73"/>
    <w:rsid w:val="006D0BF7"/>
    <w:rsid w:val="006D0C40"/>
    <w:rsid w:val="006D1D3B"/>
    <w:rsid w:val="006D6FA9"/>
    <w:rsid w:val="006E5A80"/>
    <w:rsid w:val="006E7AD9"/>
    <w:rsid w:val="006F60C6"/>
    <w:rsid w:val="006F6EAD"/>
    <w:rsid w:val="006F7AA3"/>
    <w:rsid w:val="00702FB3"/>
    <w:rsid w:val="00704936"/>
    <w:rsid w:val="00706ED4"/>
    <w:rsid w:val="0070778E"/>
    <w:rsid w:val="00710CC2"/>
    <w:rsid w:val="0071309E"/>
    <w:rsid w:val="0071365E"/>
    <w:rsid w:val="00714359"/>
    <w:rsid w:val="00725B74"/>
    <w:rsid w:val="00727E0D"/>
    <w:rsid w:val="00731A7A"/>
    <w:rsid w:val="00731E07"/>
    <w:rsid w:val="00731ECF"/>
    <w:rsid w:val="0074588F"/>
    <w:rsid w:val="00745BCC"/>
    <w:rsid w:val="007514A5"/>
    <w:rsid w:val="007521DD"/>
    <w:rsid w:val="00752806"/>
    <w:rsid w:val="00752AC1"/>
    <w:rsid w:val="00757C9E"/>
    <w:rsid w:val="00757D39"/>
    <w:rsid w:val="00757EA2"/>
    <w:rsid w:val="00760246"/>
    <w:rsid w:val="00761AFA"/>
    <w:rsid w:val="00772D2C"/>
    <w:rsid w:val="00773DEA"/>
    <w:rsid w:val="007742AF"/>
    <w:rsid w:val="00775AFC"/>
    <w:rsid w:val="00775B5A"/>
    <w:rsid w:val="00782D24"/>
    <w:rsid w:val="007876A8"/>
    <w:rsid w:val="007879B1"/>
    <w:rsid w:val="007914A0"/>
    <w:rsid w:val="00791B95"/>
    <w:rsid w:val="00793641"/>
    <w:rsid w:val="00793BCF"/>
    <w:rsid w:val="00795A23"/>
    <w:rsid w:val="00795C3B"/>
    <w:rsid w:val="007965CE"/>
    <w:rsid w:val="007A1DBE"/>
    <w:rsid w:val="007A52D3"/>
    <w:rsid w:val="007A5F28"/>
    <w:rsid w:val="007A613D"/>
    <w:rsid w:val="007A773C"/>
    <w:rsid w:val="007A7C5F"/>
    <w:rsid w:val="007B0481"/>
    <w:rsid w:val="007B3BAC"/>
    <w:rsid w:val="007B6900"/>
    <w:rsid w:val="007D02AC"/>
    <w:rsid w:val="007D0BB3"/>
    <w:rsid w:val="007D3C70"/>
    <w:rsid w:val="007D5AC2"/>
    <w:rsid w:val="007E45E8"/>
    <w:rsid w:val="007E5330"/>
    <w:rsid w:val="00804655"/>
    <w:rsid w:val="008067C3"/>
    <w:rsid w:val="00810C70"/>
    <w:rsid w:val="008123EA"/>
    <w:rsid w:val="008200AE"/>
    <w:rsid w:val="00825846"/>
    <w:rsid w:val="00825CF2"/>
    <w:rsid w:val="008262E5"/>
    <w:rsid w:val="00827216"/>
    <w:rsid w:val="00827430"/>
    <w:rsid w:val="00827920"/>
    <w:rsid w:val="00832403"/>
    <w:rsid w:val="00834532"/>
    <w:rsid w:val="008370DE"/>
    <w:rsid w:val="008409C8"/>
    <w:rsid w:val="00842191"/>
    <w:rsid w:val="00844ABC"/>
    <w:rsid w:val="0085071E"/>
    <w:rsid w:val="00853442"/>
    <w:rsid w:val="00854645"/>
    <w:rsid w:val="0085603F"/>
    <w:rsid w:val="00860A95"/>
    <w:rsid w:val="00863531"/>
    <w:rsid w:val="00864C69"/>
    <w:rsid w:val="008658EA"/>
    <w:rsid w:val="008752A9"/>
    <w:rsid w:val="00880F74"/>
    <w:rsid w:val="0088410A"/>
    <w:rsid w:val="008849B9"/>
    <w:rsid w:val="00887E1B"/>
    <w:rsid w:val="00887FAB"/>
    <w:rsid w:val="008905B7"/>
    <w:rsid w:val="00890F2D"/>
    <w:rsid w:val="00893C65"/>
    <w:rsid w:val="0089643A"/>
    <w:rsid w:val="008A0B5D"/>
    <w:rsid w:val="008A283D"/>
    <w:rsid w:val="008A31FF"/>
    <w:rsid w:val="008B10B7"/>
    <w:rsid w:val="008B1919"/>
    <w:rsid w:val="008B4A5A"/>
    <w:rsid w:val="008B530F"/>
    <w:rsid w:val="008B559D"/>
    <w:rsid w:val="008C3051"/>
    <w:rsid w:val="008C3569"/>
    <w:rsid w:val="008D060C"/>
    <w:rsid w:val="008D10F4"/>
    <w:rsid w:val="008D764B"/>
    <w:rsid w:val="008E2B06"/>
    <w:rsid w:val="008E4EEF"/>
    <w:rsid w:val="008F3026"/>
    <w:rsid w:val="008F30AF"/>
    <w:rsid w:val="00907990"/>
    <w:rsid w:val="00920A5C"/>
    <w:rsid w:val="0092194C"/>
    <w:rsid w:val="009227B6"/>
    <w:rsid w:val="0092412C"/>
    <w:rsid w:val="009257F2"/>
    <w:rsid w:val="00927503"/>
    <w:rsid w:val="00930933"/>
    <w:rsid w:val="00934EB0"/>
    <w:rsid w:val="00934F70"/>
    <w:rsid w:val="00935B5A"/>
    <w:rsid w:val="00935DF5"/>
    <w:rsid w:val="00936F02"/>
    <w:rsid w:val="0094198D"/>
    <w:rsid w:val="00944F70"/>
    <w:rsid w:val="009472D1"/>
    <w:rsid w:val="0094783A"/>
    <w:rsid w:val="00952976"/>
    <w:rsid w:val="00953D90"/>
    <w:rsid w:val="00961B1F"/>
    <w:rsid w:val="009662AF"/>
    <w:rsid w:val="00972496"/>
    <w:rsid w:val="009738BE"/>
    <w:rsid w:val="00976FBB"/>
    <w:rsid w:val="009833EE"/>
    <w:rsid w:val="00984989"/>
    <w:rsid w:val="0098533E"/>
    <w:rsid w:val="00986E61"/>
    <w:rsid w:val="009A1503"/>
    <w:rsid w:val="009A2310"/>
    <w:rsid w:val="009A356B"/>
    <w:rsid w:val="009A4D64"/>
    <w:rsid w:val="009A5F3D"/>
    <w:rsid w:val="009A7D11"/>
    <w:rsid w:val="009B0D47"/>
    <w:rsid w:val="009B22B6"/>
    <w:rsid w:val="009B3220"/>
    <w:rsid w:val="009B4185"/>
    <w:rsid w:val="009B611E"/>
    <w:rsid w:val="009C038A"/>
    <w:rsid w:val="009C133E"/>
    <w:rsid w:val="009C7FEF"/>
    <w:rsid w:val="009D037D"/>
    <w:rsid w:val="009D0F93"/>
    <w:rsid w:val="009D312B"/>
    <w:rsid w:val="009D5725"/>
    <w:rsid w:val="009E78D8"/>
    <w:rsid w:val="009F5483"/>
    <w:rsid w:val="009F6FB2"/>
    <w:rsid w:val="00A00428"/>
    <w:rsid w:val="00A02A33"/>
    <w:rsid w:val="00A05042"/>
    <w:rsid w:val="00A05F3D"/>
    <w:rsid w:val="00A07467"/>
    <w:rsid w:val="00A076D5"/>
    <w:rsid w:val="00A10822"/>
    <w:rsid w:val="00A13A59"/>
    <w:rsid w:val="00A167D3"/>
    <w:rsid w:val="00A2105C"/>
    <w:rsid w:val="00A2477D"/>
    <w:rsid w:val="00A2545F"/>
    <w:rsid w:val="00A27066"/>
    <w:rsid w:val="00A336E5"/>
    <w:rsid w:val="00A368AF"/>
    <w:rsid w:val="00A37BEF"/>
    <w:rsid w:val="00A40FF4"/>
    <w:rsid w:val="00A529D2"/>
    <w:rsid w:val="00A62CD3"/>
    <w:rsid w:val="00A64D09"/>
    <w:rsid w:val="00A65AF9"/>
    <w:rsid w:val="00A721CF"/>
    <w:rsid w:val="00A734EF"/>
    <w:rsid w:val="00A83B12"/>
    <w:rsid w:val="00A86270"/>
    <w:rsid w:val="00A96DE3"/>
    <w:rsid w:val="00AA0A62"/>
    <w:rsid w:val="00AA17DF"/>
    <w:rsid w:val="00AA226C"/>
    <w:rsid w:val="00AA231A"/>
    <w:rsid w:val="00AA34D2"/>
    <w:rsid w:val="00AB5C86"/>
    <w:rsid w:val="00AB7256"/>
    <w:rsid w:val="00AC20C7"/>
    <w:rsid w:val="00AC5EBC"/>
    <w:rsid w:val="00AD04F0"/>
    <w:rsid w:val="00AD12BB"/>
    <w:rsid w:val="00AD23F5"/>
    <w:rsid w:val="00AD2AFB"/>
    <w:rsid w:val="00AD349D"/>
    <w:rsid w:val="00AD360B"/>
    <w:rsid w:val="00AE1977"/>
    <w:rsid w:val="00AE369F"/>
    <w:rsid w:val="00AE46F7"/>
    <w:rsid w:val="00AE79DA"/>
    <w:rsid w:val="00AF0311"/>
    <w:rsid w:val="00AF491F"/>
    <w:rsid w:val="00AF6014"/>
    <w:rsid w:val="00AF6A43"/>
    <w:rsid w:val="00B039D6"/>
    <w:rsid w:val="00B04018"/>
    <w:rsid w:val="00B04694"/>
    <w:rsid w:val="00B0742C"/>
    <w:rsid w:val="00B108D0"/>
    <w:rsid w:val="00B20949"/>
    <w:rsid w:val="00B20C83"/>
    <w:rsid w:val="00B213EF"/>
    <w:rsid w:val="00B2724B"/>
    <w:rsid w:val="00B40C1C"/>
    <w:rsid w:val="00B41F16"/>
    <w:rsid w:val="00B44573"/>
    <w:rsid w:val="00B46247"/>
    <w:rsid w:val="00B4670B"/>
    <w:rsid w:val="00B46F23"/>
    <w:rsid w:val="00B537E4"/>
    <w:rsid w:val="00B57C3C"/>
    <w:rsid w:val="00B60218"/>
    <w:rsid w:val="00B6037F"/>
    <w:rsid w:val="00B61BBC"/>
    <w:rsid w:val="00B627BE"/>
    <w:rsid w:val="00B64C33"/>
    <w:rsid w:val="00B661DA"/>
    <w:rsid w:val="00B67493"/>
    <w:rsid w:val="00B71432"/>
    <w:rsid w:val="00B742A1"/>
    <w:rsid w:val="00B76225"/>
    <w:rsid w:val="00B80DFE"/>
    <w:rsid w:val="00B81069"/>
    <w:rsid w:val="00B8301C"/>
    <w:rsid w:val="00B831F0"/>
    <w:rsid w:val="00B84255"/>
    <w:rsid w:val="00B9262C"/>
    <w:rsid w:val="00B93309"/>
    <w:rsid w:val="00B96EE6"/>
    <w:rsid w:val="00BA03EB"/>
    <w:rsid w:val="00BA04DC"/>
    <w:rsid w:val="00BB5BD2"/>
    <w:rsid w:val="00BB6C70"/>
    <w:rsid w:val="00BB7040"/>
    <w:rsid w:val="00BB7E46"/>
    <w:rsid w:val="00BC0FAB"/>
    <w:rsid w:val="00BC15DA"/>
    <w:rsid w:val="00BC66AD"/>
    <w:rsid w:val="00BC66D1"/>
    <w:rsid w:val="00BC6DBB"/>
    <w:rsid w:val="00BD03A8"/>
    <w:rsid w:val="00BD0DE6"/>
    <w:rsid w:val="00BD3450"/>
    <w:rsid w:val="00BD4D2A"/>
    <w:rsid w:val="00BD4D9B"/>
    <w:rsid w:val="00BD5426"/>
    <w:rsid w:val="00BD5F97"/>
    <w:rsid w:val="00BD7F27"/>
    <w:rsid w:val="00BF610A"/>
    <w:rsid w:val="00BF6368"/>
    <w:rsid w:val="00BF7A16"/>
    <w:rsid w:val="00C013CE"/>
    <w:rsid w:val="00C01474"/>
    <w:rsid w:val="00C031AB"/>
    <w:rsid w:val="00C067D9"/>
    <w:rsid w:val="00C06896"/>
    <w:rsid w:val="00C15F40"/>
    <w:rsid w:val="00C16AFF"/>
    <w:rsid w:val="00C23767"/>
    <w:rsid w:val="00C238D0"/>
    <w:rsid w:val="00C23D50"/>
    <w:rsid w:val="00C25725"/>
    <w:rsid w:val="00C25B1C"/>
    <w:rsid w:val="00C26269"/>
    <w:rsid w:val="00C349DE"/>
    <w:rsid w:val="00C356C2"/>
    <w:rsid w:val="00C4544E"/>
    <w:rsid w:val="00C46178"/>
    <w:rsid w:val="00C55003"/>
    <w:rsid w:val="00C55B29"/>
    <w:rsid w:val="00C5637B"/>
    <w:rsid w:val="00C566F2"/>
    <w:rsid w:val="00C5796F"/>
    <w:rsid w:val="00C6097A"/>
    <w:rsid w:val="00C617A1"/>
    <w:rsid w:val="00C62734"/>
    <w:rsid w:val="00C62A1D"/>
    <w:rsid w:val="00C70AFD"/>
    <w:rsid w:val="00C72369"/>
    <w:rsid w:val="00C8217F"/>
    <w:rsid w:val="00C84D06"/>
    <w:rsid w:val="00C917E6"/>
    <w:rsid w:val="00C925D1"/>
    <w:rsid w:val="00C927A5"/>
    <w:rsid w:val="00C942B8"/>
    <w:rsid w:val="00C95817"/>
    <w:rsid w:val="00CA311C"/>
    <w:rsid w:val="00CA36B4"/>
    <w:rsid w:val="00CA5138"/>
    <w:rsid w:val="00CA5BAA"/>
    <w:rsid w:val="00CB013E"/>
    <w:rsid w:val="00CB1E60"/>
    <w:rsid w:val="00CB26CF"/>
    <w:rsid w:val="00CB30E8"/>
    <w:rsid w:val="00CB5561"/>
    <w:rsid w:val="00CC02A3"/>
    <w:rsid w:val="00CC241F"/>
    <w:rsid w:val="00CC2E16"/>
    <w:rsid w:val="00CC75A3"/>
    <w:rsid w:val="00CC7E81"/>
    <w:rsid w:val="00CD11BD"/>
    <w:rsid w:val="00CD2037"/>
    <w:rsid w:val="00CD2FB8"/>
    <w:rsid w:val="00CD7A2C"/>
    <w:rsid w:val="00CD7D68"/>
    <w:rsid w:val="00CD7FAD"/>
    <w:rsid w:val="00CE0A20"/>
    <w:rsid w:val="00CE323F"/>
    <w:rsid w:val="00CF043C"/>
    <w:rsid w:val="00CF1A82"/>
    <w:rsid w:val="00CF5BE2"/>
    <w:rsid w:val="00CF7883"/>
    <w:rsid w:val="00D0528D"/>
    <w:rsid w:val="00D05555"/>
    <w:rsid w:val="00D05E15"/>
    <w:rsid w:val="00D072EE"/>
    <w:rsid w:val="00D07CF7"/>
    <w:rsid w:val="00D10DD2"/>
    <w:rsid w:val="00D13BBC"/>
    <w:rsid w:val="00D13D9B"/>
    <w:rsid w:val="00D165D5"/>
    <w:rsid w:val="00D16E80"/>
    <w:rsid w:val="00D20050"/>
    <w:rsid w:val="00D21B24"/>
    <w:rsid w:val="00D2230B"/>
    <w:rsid w:val="00D23DE6"/>
    <w:rsid w:val="00D258FD"/>
    <w:rsid w:val="00D26DCD"/>
    <w:rsid w:val="00D271B9"/>
    <w:rsid w:val="00D27BEA"/>
    <w:rsid w:val="00D31BF8"/>
    <w:rsid w:val="00D324C7"/>
    <w:rsid w:val="00D36265"/>
    <w:rsid w:val="00D400D1"/>
    <w:rsid w:val="00D46B89"/>
    <w:rsid w:val="00D476ED"/>
    <w:rsid w:val="00D530B8"/>
    <w:rsid w:val="00D53AB0"/>
    <w:rsid w:val="00D55AAA"/>
    <w:rsid w:val="00D62134"/>
    <w:rsid w:val="00D62985"/>
    <w:rsid w:val="00D635AD"/>
    <w:rsid w:val="00D657C9"/>
    <w:rsid w:val="00D71FAE"/>
    <w:rsid w:val="00D77057"/>
    <w:rsid w:val="00D82D0A"/>
    <w:rsid w:val="00D83D96"/>
    <w:rsid w:val="00D8444F"/>
    <w:rsid w:val="00D853B2"/>
    <w:rsid w:val="00D857E6"/>
    <w:rsid w:val="00D8598C"/>
    <w:rsid w:val="00D85F6A"/>
    <w:rsid w:val="00D867DC"/>
    <w:rsid w:val="00D877A5"/>
    <w:rsid w:val="00D9015A"/>
    <w:rsid w:val="00D9114D"/>
    <w:rsid w:val="00D91F4C"/>
    <w:rsid w:val="00D97414"/>
    <w:rsid w:val="00DA245E"/>
    <w:rsid w:val="00DA2E0F"/>
    <w:rsid w:val="00DA3ACC"/>
    <w:rsid w:val="00DB06AA"/>
    <w:rsid w:val="00DB0750"/>
    <w:rsid w:val="00DB1B4D"/>
    <w:rsid w:val="00DB2AA2"/>
    <w:rsid w:val="00DB39A5"/>
    <w:rsid w:val="00DB61DA"/>
    <w:rsid w:val="00DB7E8E"/>
    <w:rsid w:val="00DC1083"/>
    <w:rsid w:val="00DC11D9"/>
    <w:rsid w:val="00DC3631"/>
    <w:rsid w:val="00DC5E42"/>
    <w:rsid w:val="00DD1DFA"/>
    <w:rsid w:val="00DE2B3F"/>
    <w:rsid w:val="00DE3499"/>
    <w:rsid w:val="00DE46C8"/>
    <w:rsid w:val="00DE7437"/>
    <w:rsid w:val="00DF2327"/>
    <w:rsid w:val="00DF29E4"/>
    <w:rsid w:val="00DF2B66"/>
    <w:rsid w:val="00DF5D5E"/>
    <w:rsid w:val="00DF7BEB"/>
    <w:rsid w:val="00E00748"/>
    <w:rsid w:val="00E00A7B"/>
    <w:rsid w:val="00E04835"/>
    <w:rsid w:val="00E04BAA"/>
    <w:rsid w:val="00E04D44"/>
    <w:rsid w:val="00E06A0F"/>
    <w:rsid w:val="00E073C7"/>
    <w:rsid w:val="00E1416F"/>
    <w:rsid w:val="00E2707C"/>
    <w:rsid w:val="00E32038"/>
    <w:rsid w:val="00E32A9B"/>
    <w:rsid w:val="00E32EA3"/>
    <w:rsid w:val="00E33DCE"/>
    <w:rsid w:val="00E34223"/>
    <w:rsid w:val="00E35FEC"/>
    <w:rsid w:val="00E37522"/>
    <w:rsid w:val="00E40788"/>
    <w:rsid w:val="00E40F36"/>
    <w:rsid w:val="00E4124F"/>
    <w:rsid w:val="00E41382"/>
    <w:rsid w:val="00E432DA"/>
    <w:rsid w:val="00E4398F"/>
    <w:rsid w:val="00E44BE9"/>
    <w:rsid w:val="00E46334"/>
    <w:rsid w:val="00E53DC0"/>
    <w:rsid w:val="00E57609"/>
    <w:rsid w:val="00E605C5"/>
    <w:rsid w:val="00E609F5"/>
    <w:rsid w:val="00E60F06"/>
    <w:rsid w:val="00E61284"/>
    <w:rsid w:val="00E61F24"/>
    <w:rsid w:val="00E65E7A"/>
    <w:rsid w:val="00E66A04"/>
    <w:rsid w:val="00E72BED"/>
    <w:rsid w:val="00E92361"/>
    <w:rsid w:val="00E93210"/>
    <w:rsid w:val="00E94AA9"/>
    <w:rsid w:val="00EA1FE2"/>
    <w:rsid w:val="00EA35F7"/>
    <w:rsid w:val="00EB04FB"/>
    <w:rsid w:val="00EB2F7E"/>
    <w:rsid w:val="00EB7275"/>
    <w:rsid w:val="00EC5C3E"/>
    <w:rsid w:val="00EC7395"/>
    <w:rsid w:val="00EC7B34"/>
    <w:rsid w:val="00ED3CF1"/>
    <w:rsid w:val="00ED729E"/>
    <w:rsid w:val="00ED73EC"/>
    <w:rsid w:val="00ED74E9"/>
    <w:rsid w:val="00ED7713"/>
    <w:rsid w:val="00EE199C"/>
    <w:rsid w:val="00EF0C4E"/>
    <w:rsid w:val="00EF69AF"/>
    <w:rsid w:val="00F02A67"/>
    <w:rsid w:val="00F0420B"/>
    <w:rsid w:val="00F061EC"/>
    <w:rsid w:val="00F14B72"/>
    <w:rsid w:val="00F2013D"/>
    <w:rsid w:val="00F21304"/>
    <w:rsid w:val="00F21370"/>
    <w:rsid w:val="00F22D2B"/>
    <w:rsid w:val="00F22E59"/>
    <w:rsid w:val="00F23B9E"/>
    <w:rsid w:val="00F25855"/>
    <w:rsid w:val="00F27F05"/>
    <w:rsid w:val="00F30444"/>
    <w:rsid w:val="00F324F0"/>
    <w:rsid w:val="00F340AC"/>
    <w:rsid w:val="00F343E2"/>
    <w:rsid w:val="00F34829"/>
    <w:rsid w:val="00F4016E"/>
    <w:rsid w:val="00F41BE8"/>
    <w:rsid w:val="00F41F89"/>
    <w:rsid w:val="00F450B8"/>
    <w:rsid w:val="00F45891"/>
    <w:rsid w:val="00F45C63"/>
    <w:rsid w:val="00F56A4E"/>
    <w:rsid w:val="00F67C31"/>
    <w:rsid w:val="00F74518"/>
    <w:rsid w:val="00F762DD"/>
    <w:rsid w:val="00F812E9"/>
    <w:rsid w:val="00F813ED"/>
    <w:rsid w:val="00F81A68"/>
    <w:rsid w:val="00F86B3D"/>
    <w:rsid w:val="00F9260D"/>
    <w:rsid w:val="00F936FC"/>
    <w:rsid w:val="00F96CA6"/>
    <w:rsid w:val="00F976C7"/>
    <w:rsid w:val="00FA03AF"/>
    <w:rsid w:val="00FA1772"/>
    <w:rsid w:val="00FA6676"/>
    <w:rsid w:val="00FA739D"/>
    <w:rsid w:val="00FB0ACD"/>
    <w:rsid w:val="00FB0FAE"/>
    <w:rsid w:val="00FB1F57"/>
    <w:rsid w:val="00FB44E5"/>
    <w:rsid w:val="00FB6103"/>
    <w:rsid w:val="00FB6ACD"/>
    <w:rsid w:val="00FC28B6"/>
    <w:rsid w:val="00FD0C7E"/>
    <w:rsid w:val="00FD7486"/>
    <w:rsid w:val="00FE3340"/>
    <w:rsid w:val="00FE3375"/>
    <w:rsid w:val="00FE3DF0"/>
    <w:rsid w:val="00FE6222"/>
    <w:rsid w:val="00FE79A3"/>
    <w:rsid w:val="00FF03EB"/>
    <w:rsid w:val="00FF53C8"/>
    <w:rsid w:val="00FF5D9B"/>
    <w:rsid w:val="00FF7611"/>
    <w:rsid w:val="2C3ED2FA"/>
    <w:rsid w:val="31DBD72F"/>
    <w:rsid w:val="47F0BA4B"/>
    <w:rsid w:val="5D9E7826"/>
    <w:rsid w:val="6C8346B9"/>
    <w:rsid w:val="7DAA6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46DDA4F"/>
  <w15:docId w15:val="{572D5955-BEC1-4963-8E2D-524358BABC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2" w:unhideWhenUsed="1" w:qFormat="1"/>
    <w:lsdException w:name="heading 7" w:semiHidden="1" w:uiPriority="2" w:unhideWhenUsed="1" w:qFormat="1"/>
    <w:lsdException w:name="heading 8" w:semiHidden="1" w:uiPriority="2" w:unhideWhenUsed="1" w:qFormat="1"/>
    <w:lsdException w:name="heading 9" w:semiHidden="1" w:uiPriority="2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6" w:unhideWhenUsed="1"/>
    <w:lsdException w:name="toc 2" w:semiHidden="1" w:uiPriority="6" w:unhideWhenUsed="1"/>
    <w:lsdException w:name="toc 3" w:semiHidden="1" w:uiPriority="6" w:unhideWhenUsed="1"/>
    <w:lsdException w:name="toc 4" w:semiHidden="1" w:uiPriority="6" w:unhideWhenUsed="1"/>
    <w:lsdException w:name="toc 5" w:semiHidden="1" w:uiPriority="6" w:unhideWhenUsed="1"/>
    <w:lsdException w:name="toc 6" w:semiHidden="1" w:uiPriority="6" w:unhideWhenUsed="1"/>
    <w:lsdException w:name="toc 7" w:semiHidden="1" w:uiPriority="6" w:unhideWhenUsed="1"/>
    <w:lsdException w:name="toc 8" w:semiHidden="1" w:uiPriority="6" w:unhideWhenUsed="1"/>
    <w:lsdException w:name="toc 9" w:semiHidden="1" w:uiPriority="6" w:unhideWhenUsed="1"/>
    <w:lsdException w:name="Normal Indent" w:semiHidden="1" w:unhideWhenUsed="1"/>
    <w:lsdException w:name="footnote text" w:semiHidden="1" w:uiPriority="1" w:unhideWhenUsed="1"/>
    <w:lsdException w:name="annotation text" w:semiHidden="1" w:unhideWhenUsed="1"/>
    <w:lsdException w:name="header" w:semiHidden="1" w:uiPriority="3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223"/>
    <w:pPr>
      <w:tabs>
        <w:tab w:val="left" w:pos="720"/>
      </w:tabs>
      <w:jc w:val="both"/>
    </w:pPr>
    <w:rPr>
      <w:rFonts w:eastAsia="Times New Roman"/>
      <w:sz w:val="22"/>
      <w:lang w:val="en-GB" w:eastAsia="en-GB"/>
    </w:rPr>
  </w:style>
  <w:style w:type="paragraph" w:styleId="Heading1">
    <w:name w:val="heading 1"/>
    <w:basedOn w:val="Normal"/>
    <w:next w:val="Heading2"/>
    <w:link w:val="Heading1Char"/>
    <w:qFormat/>
    <w:rsid w:val="0092194C"/>
    <w:pPr>
      <w:keepNext/>
      <w:keepLines/>
      <w:numPr>
        <w:numId w:val="1"/>
      </w:numPr>
      <w:spacing w:after="240"/>
      <w:outlineLvl w:val="0"/>
    </w:pPr>
    <w:rPr>
      <w:b/>
      <w:caps/>
      <w:kern w:val="32"/>
    </w:rPr>
  </w:style>
  <w:style w:type="paragraph" w:styleId="Heading2">
    <w:name w:val="heading 2"/>
    <w:basedOn w:val="Normal"/>
    <w:next w:val="Heading3"/>
    <w:link w:val="Heading2Char"/>
    <w:qFormat/>
    <w:rsid w:val="0092194C"/>
    <w:pPr>
      <w:keepNext/>
      <w:keepLines/>
      <w:numPr>
        <w:ilvl w:val="1"/>
        <w:numId w:val="1"/>
      </w:numPr>
      <w:spacing w:after="240"/>
      <w:outlineLvl w:val="1"/>
    </w:pPr>
    <w:rPr>
      <w:smallCaps/>
    </w:rPr>
  </w:style>
  <w:style w:type="paragraph" w:styleId="Heading3">
    <w:name w:val="heading 3"/>
    <w:basedOn w:val="Normal"/>
    <w:next w:val="Heading4"/>
    <w:link w:val="Heading3Char"/>
    <w:qFormat/>
    <w:rsid w:val="0092194C"/>
    <w:pPr>
      <w:keepNext/>
      <w:keepLines/>
      <w:numPr>
        <w:ilvl w:val="2"/>
        <w:numId w:val="1"/>
      </w:numPr>
      <w:spacing w:after="240"/>
      <w:outlineLvl w:val="2"/>
    </w:pPr>
    <w:rPr>
      <w:b/>
    </w:rPr>
  </w:style>
  <w:style w:type="paragraph" w:styleId="Heading4">
    <w:name w:val="heading 4"/>
    <w:basedOn w:val="Normal"/>
    <w:next w:val="Heading5"/>
    <w:link w:val="Heading4Char"/>
    <w:qFormat/>
    <w:rsid w:val="0092194C"/>
    <w:pPr>
      <w:keepNext/>
      <w:keepLines/>
      <w:numPr>
        <w:ilvl w:val="3"/>
        <w:numId w:val="1"/>
      </w:numPr>
      <w:spacing w:after="240"/>
      <w:outlineLvl w:val="3"/>
    </w:pPr>
  </w:style>
  <w:style w:type="paragraph" w:styleId="Heading5">
    <w:name w:val="heading 5"/>
    <w:basedOn w:val="Normal"/>
    <w:next w:val="BodyText"/>
    <w:link w:val="Heading5Char"/>
    <w:qFormat/>
    <w:rsid w:val="0092194C"/>
    <w:pPr>
      <w:keepNext/>
      <w:keepLines/>
      <w:numPr>
        <w:ilvl w:val="4"/>
        <w:numId w:val="1"/>
      </w:numPr>
      <w:spacing w:after="240"/>
      <w:outlineLvl w:val="4"/>
    </w:pPr>
    <w:rPr>
      <w:i/>
    </w:rPr>
  </w:style>
  <w:style w:type="paragraph" w:styleId="Heading6">
    <w:name w:val="heading 6"/>
    <w:basedOn w:val="Normal"/>
    <w:next w:val="Normal"/>
    <w:link w:val="Heading6Char"/>
    <w:uiPriority w:val="2"/>
    <w:semiHidden/>
    <w:qFormat/>
    <w:rsid w:val="0092194C"/>
    <w:pPr>
      <w:spacing w:after="240"/>
      <w:outlineLvl w:val="5"/>
    </w:pPr>
  </w:style>
  <w:style w:type="paragraph" w:styleId="Heading7">
    <w:name w:val="heading 7"/>
    <w:basedOn w:val="Normal"/>
    <w:next w:val="Normal"/>
    <w:link w:val="Heading7Char"/>
    <w:uiPriority w:val="2"/>
    <w:semiHidden/>
    <w:qFormat/>
    <w:rsid w:val="0092194C"/>
    <w:pPr>
      <w:spacing w:after="240"/>
      <w:outlineLvl w:val="6"/>
    </w:pPr>
  </w:style>
  <w:style w:type="paragraph" w:styleId="Heading8">
    <w:name w:val="heading 8"/>
    <w:basedOn w:val="Normal"/>
    <w:next w:val="Normal"/>
    <w:link w:val="Heading8Char"/>
    <w:uiPriority w:val="2"/>
    <w:semiHidden/>
    <w:unhideWhenUsed/>
    <w:rsid w:val="0092194C"/>
    <w:pPr>
      <w:keepNext/>
      <w:keepLines/>
      <w:spacing w:before="200"/>
      <w:outlineLvl w:val="7"/>
    </w:pPr>
    <w:rPr>
      <w:color w:val="404040"/>
    </w:rPr>
  </w:style>
  <w:style w:type="paragraph" w:styleId="Heading9">
    <w:name w:val="heading 9"/>
    <w:basedOn w:val="Normal"/>
    <w:next w:val="Normal"/>
    <w:link w:val="Heading9Char"/>
    <w:uiPriority w:val="2"/>
    <w:semiHidden/>
    <w:unhideWhenUsed/>
    <w:qFormat/>
    <w:rsid w:val="0092194C"/>
    <w:pPr>
      <w:keepNext/>
      <w:keepLines/>
      <w:spacing w:before="200"/>
      <w:outlineLvl w:val="8"/>
    </w:pPr>
    <w:rPr>
      <w:iCs/>
      <w:color w:val="4040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92194C"/>
    <w:pPr>
      <w:numPr>
        <w:ilvl w:val="5"/>
        <w:numId w:val="1"/>
      </w:numPr>
      <w:spacing w:after="240"/>
    </w:pPr>
  </w:style>
  <w:style w:type="character" w:customStyle="1" w:styleId="BodyTextChar">
    <w:name w:val="Body Text Char"/>
    <w:link w:val="BodyText"/>
    <w:rsid w:val="0092194C"/>
    <w:rPr>
      <w:rFonts w:eastAsia="Times New Roman"/>
      <w:sz w:val="22"/>
      <w:lang w:val="en-GB" w:eastAsia="en-GB"/>
    </w:rPr>
  </w:style>
  <w:style w:type="paragraph" w:styleId="BodyText2">
    <w:name w:val="Body Text 2"/>
    <w:basedOn w:val="Normal"/>
    <w:link w:val="BodyText2Char"/>
    <w:rsid w:val="0092194C"/>
    <w:pPr>
      <w:numPr>
        <w:ilvl w:val="6"/>
        <w:numId w:val="1"/>
      </w:numPr>
      <w:tabs>
        <w:tab w:val="clear" w:pos="720"/>
      </w:tabs>
      <w:spacing w:after="240"/>
    </w:pPr>
  </w:style>
  <w:style w:type="character" w:customStyle="1" w:styleId="BodyText2Char">
    <w:name w:val="Body Text 2 Char"/>
    <w:link w:val="BodyText2"/>
    <w:rsid w:val="0092194C"/>
    <w:rPr>
      <w:rFonts w:eastAsia="Times New Roman"/>
      <w:sz w:val="22"/>
      <w:lang w:val="en-GB" w:eastAsia="en-GB"/>
    </w:rPr>
  </w:style>
  <w:style w:type="paragraph" w:styleId="BodyText3">
    <w:name w:val="Body Text 3"/>
    <w:basedOn w:val="Normal"/>
    <w:link w:val="BodyText3Char"/>
    <w:rsid w:val="0092194C"/>
    <w:pPr>
      <w:numPr>
        <w:ilvl w:val="7"/>
        <w:numId w:val="1"/>
      </w:numPr>
      <w:tabs>
        <w:tab w:val="clear" w:pos="720"/>
      </w:tabs>
      <w:spacing w:after="240"/>
    </w:pPr>
  </w:style>
  <w:style w:type="character" w:customStyle="1" w:styleId="BodyText3Char">
    <w:name w:val="Body Text 3 Char"/>
    <w:link w:val="BodyText3"/>
    <w:rsid w:val="0092194C"/>
    <w:rPr>
      <w:rFonts w:eastAsia="Times New Roman"/>
      <w:sz w:val="22"/>
      <w:lang w:val="en-GB" w:eastAsia="en-GB"/>
    </w:rPr>
  </w:style>
  <w:style w:type="paragraph" w:customStyle="1" w:styleId="BodyText4">
    <w:name w:val="Body Text 4"/>
    <w:basedOn w:val="Normal"/>
    <w:link w:val="BodyText4Char"/>
    <w:rsid w:val="0092194C"/>
    <w:pPr>
      <w:numPr>
        <w:ilvl w:val="8"/>
        <w:numId w:val="1"/>
      </w:numPr>
      <w:tabs>
        <w:tab w:val="clear" w:pos="720"/>
      </w:tabs>
      <w:spacing w:after="240"/>
    </w:pPr>
  </w:style>
  <w:style w:type="character" w:customStyle="1" w:styleId="BodyText4Char">
    <w:name w:val="Body Text 4 Char"/>
    <w:link w:val="BodyText4"/>
    <w:rsid w:val="0092194C"/>
    <w:rPr>
      <w:rFonts w:eastAsia="Times New Roman"/>
      <w:sz w:val="22"/>
      <w:lang w:val="en-GB" w:eastAsia="en-GB"/>
    </w:rPr>
  </w:style>
  <w:style w:type="paragraph" w:styleId="Footer">
    <w:name w:val="footer"/>
    <w:basedOn w:val="Normal"/>
    <w:link w:val="FooterChar"/>
    <w:uiPriority w:val="99"/>
    <w:rsid w:val="0092194C"/>
    <w:pPr>
      <w:tabs>
        <w:tab w:val="center" w:pos="4513"/>
        <w:tab w:val="right" w:pos="9027"/>
      </w:tabs>
    </w:pPr>
  </w:style>
  <w:style w:type="character" w:customStyle="1" w:styleId="FooterChar">
    <w:name w:val="Footer Char"/>
    <w:link w:val="Footer"/>
    <w:uiPriority w:val="99"/>
    <w:rsid w:val="0092194C"/>
    <w:rPr>
      <w:rFonts w:eastAsia="Calibri" w:cs="Times New Roman"/>
    </w:rPr>
  </w:style>
  <w:style w:type="paragraph" w:customStyle="1" w:styleId="FootnoteQuotation">
    <w:name w:val="Footnote Quotation"/>
    <w:basedOn w:val="Normal"/>
    <w:uiPriority w:val="1"/>
    <w:rsid w:val="0092194C"/>
    <w:pPr>
      <w:ind w:left="720" w:right="720"/>
    </w:pPr>
    <w:rPr>
      <w:sz w:val="20"/>
    </w:rPr>
  </w:style>
  <w:style w:type="character" w:styleId="FootnoteReference">
    <w:name w:val="footnote reference"/>
    <w:uiPriority w:val="1"/>
    <w:rsid w:val="0092194C"/>
    <w:rPr>
      <w:vertAlign w:val="superscript"/>
    </w:rPr>
  </w:style>
  <w:style w:type="paragraph" w:styleId="FootnoteText">
    <w:name w:val="footnote text"/>
    <w:basedOn w:val="Normal"/>
    <w:link w:val="FootnoteTextChar"/>
    <w:uiPriority w:val="1"/>
    <w:rsid w:val="0092194C"/>
    <w:pPr>
      <w:ind w:firstLine="720"/>
    </w:pPr>
    <w:rPr>
      <w:sz w:val="20"/>
    </w:rPr>
  </w:style>
  <w:style w:type="character" w:customStyle="1" w:styleId="FootnoteTextChar">
    <w:name w:val="Footnote Text Char"/>
    <w:link w:val="FootnoteText"/>
    <w:uiPriority w:val="1"/>
    <w:rsid w:val="0092194C"/>
    <w:rPr>
      <w:rFonts w:eastAsia="Calibri" w:cs="Times New Roman"/>
      <w:sz w:val="20"/>
    </w:rPr>
  </w:style>
  <w:style w:type="paragraph" w:styleId="Header">
    <w:name w:val="header"/>
    <w:basedOn w:val="Normal"/>
    <w:link w:val="HeaderChar"/>
    <w:uiPriority w:val="3"/>
    <w:rsid w:val="0092194C"/>
    <w:pPr>
      <w:tabs>
        <w:tab w:val="center" w:pos="4513"/>
        <w:tab w:val="right" w:pos="9027"/>
      </w:tabs>
      <w:jc w:val="left"/>
    </w:pPr>
  </w:style>
  <w:style w:type="character" w:customStyle="1" w:styleId="HeaderChar">
    <w:name w:val="Header Char"/>
    <w:link w:val="Header"/>
    <w:uiPriority w:val="2"/>
    <w:rsid w:val="0092194C"/>
    <w:rPr>
      <w:rFonts w:eastAsia="Calibri" w:cs="Times New Roman"/>
    </w:rPr>
  </w:style>
  <w:style w:type="character" w:customStyle="1" w:styleId="Heading1Char">
    <w:name w:val="Heading 1 Char"/>
    <w:link w:val="Heading1"/>
    <w:rsid w:val="0092194C"/>
    <w:rPr>
      <w:rFonts w:eastAsia="Times New Roman"/>
      <w:b/>
      <w:caps/>
      <w:kern w:val="32"/>
      <w:sz w:val="22"/>
      <w:lang w:val="en-GB" w:eastAsia="en-GB"/>
    </w:rPr>
  </w:style>
  <w:style w:type="character" w:customStyle="1" w:styleId="Heading2Char">
    <w:name w:val="Heading 2 Char"/>
    <w:link w:val="Heading2"/>
    <w:rsid w:val="0092194C"/>
    <w:rPr>
      <w:rFonts w:eastAsia="Times New Roman"/>
      <w:smallCaps/>
      <w:sz w:val="22"/>
      <w:lang w:val="en-GB" w:eastAsia="en-GB"/>
    </w:rPr>
  </w:style>
  <w:style w:type="character" w:customStyle="1" w:styleId="Heading3Char">
    <w:name w:val="Heading 3 Char"/>
    <w:link w:val="Heading3"/>
    <w:rsid w:val="0092194C"/>
    <w:rPr>
      <w:rFonts w:eastAsia="Times New Roman"/>
      <w:b/>
      <w:sz w:val="22"/>
      <w:lang w:val="en-GB" w:eastAsia="en-GB"/>
    </w:rPr>
  </w:style>
  <w:style w:type="character" w:customStyle="1" w:styleId="Heading4Char">
    <w:name w:val="Heading 4 Char"/>
    <w:link w:val="Heading4"/>
    <w:rsid w:val="0092194C"/>
    <w:rPr>
      <w:rFonts w:eastAsia="Times New Roman"/>
      <w:sz w:val="22"/>
      <w:lang w:val="en-GB" w:eastAsia="en-GB"/>
    </w:rPr>
  </w:style>
  <w:style w:type="character" w:customStyle="1" w:styleId="Heading5Char">
    <w:name w:val="Heading 5 Char"/>
    <w:link w:val="Heading5"/>
    <w:rsid w:val="0092194C"/>
    <w:rPr>
      <w:rFonts w:eastAsia="Times New Roman"/>
      <w:i/>
      <w:sz w:val="22"/>
      <w:lang w:val="en-GB" w:eastAsia="en-GB"/>
    </w:rPr>
  </w:style>
  <w:style w:type="character" w:customStyle="1" w:styleId="Heading6Char">
    <w:name w:val="Heading 6 Char"/>
    <w:link w:val="Heading6"/>
    <w:uiPriority w:val="2"/>
    <w:semiHidden/>
    <w:rsid w:val="0092194C"/>
    <w:rPr>
      <w:rFonts w:eastAsia="Calibri" w:cs="Times New Roman"/>
    </w:rPr>
  </w:style>
  <w:style w:type="character" w:customStyle="1" w:styleId="Heading7Char">
    <w:name w:val="Heading 7 Char"/>
    <w:link w:val="Heading7"/>
    <w:uiPriority w:val="2"/>
    <w:semiHidden/>
    <w:rsid w:val="0092194C"/>
    <w:rPr>
      <w:rFonts w:eastAsia="Calibri" w:cs="Times New Roman"/>
    </w:rPr>
  </w:style>
  <w:style w:type="character" w:customStyle="1" w:styleId="Heading8Char">
    <w:name w:val="Heading 8 Char"/>
    <w:link w:val="Heading8"/>
    <w:uiPriority w:val="2"/>
    <w:semiHidden/>
    <w:rsid w:val="0092194C"/>
    <w:rPr>
      <w:rFonts w:eastAsia="Times New Roman" w:cs="Times New Roman"/>
      <w:color w:val="404040"/>
    </w:rPr>
  </w:style>
  <w:style w:type="character" w:customStyle="1" w:styleId="Heading9Char">
    <w:name w:val="Heading 9 Char"/>
    <w:link w:val="Heading9"/>
    <w:uiPriority w:val="2"/>
    <w:semiHidden/>
    <w:rsid w:val="0092194C"/>
    <w:rPr>
      <w:rFonts w:eastAsia="Times New Roman" w:cs="Times New Roman"/>
      <w:iCs/>
      <w:color w:val="404040"/>
      <w:szCs w:val="20"/>
    </w:rPr>
  </w:style>
  <w:style w:type="paragraph" w:customStyle="1" w:styleId="Quotation">
    <w:name w:val="Quotation"/>
    <w:basedOn w:val="Normal"/>
    <w:uiPriority w:val="4"/>
    <w:rsid w:val="0092194C"/>
    <w:pPr>
      <w:spacing w:after="240"/>
      <w:ind w:left="720" w:right="720"/>
    </w:pPr>
  </w:style>
  <w:style w:type="paragraph" w:customStyle="1" w:styleId="QuotationDouble">
    <w:name w:val="Quotation Double"/>
    <w:basedOn w:val="Normal"/>
    <w:uiPriority w:val="4"/>
    <w:rsid w:val="0092194C"/>
    <w:pPr>
      <w:spacing w:after="240"/>
      <w:ind w:left="1440" w:right="1440"/>
    </w:pPr>
  </w:style>
  <w:style w:type="paragraph" w:styleId="Subtitle">
    <w:name w:val="Subtitle"/>
    <w:basedOn w:val="Normal"/>
    <w:link w:val="SubtitleChar"/>
    <w:uiPriority w:val="5"/>
    <w:qFormat/>
    <w:rsid w:val="0092194C"/>
    <w:pPr>
      <w:jc w:val="center"/>
      <w:outlineLvl w:val="1"/>
    </w:pPr>
  </w:style>
  <w:style w:type="character" w:customStyle="1" w:styleId="SubtitleChar">
    <w:name w:val="Subtitle Char"/>
    <w:link w:val="Subtitle"/>
    <w:uiPriority w:val="5"/>
    <w:rsid w:val="0092194C"/>
    <w:rPr>
      <w:rFonts w:eastAsia="Calibri" w:cs="Times New Roman"/>
    </w:rPr>
  </w:style>
  <w:style w:type="paragraph" w:styleId="Title">
    <w:name w:val="Title"/>
    <w:basedOn w:val="Normal"/>
    <w:link w:val="TitleChar"/>
    <w:qFormat/>
    <w:rsid w:val="0092194C"/>
    <w:pPr>
      <w:jc w:val="center"/>
    </w:pPr>
    <w:rPr>
      <w:b/>
      <w:caps/>
      <w:kern w:val="28"/>
    </w:rPr>
  </w:style>
  <w:style w:type="character" w:customStyle="1" w:styleId="TitleChar">
    <w:name w:val="Title Char"/>
    <w:link w:val="Title"/>
    <w:uiPriority w:val="5"/>
    <w:rsid w:val="0092194C"/>
    <w:rPr>
      <w:rFonts w:eastAsia="Calibri" w:cs="Times New Roman"/>
      <w:b/>
      <w:caps/>
      <w:kern w:val="28"/>
    </w:rPr>
  </w:style>
  <w:style w:type="paragraph" w:customStyle="1" w:styleId="Title2">
    <w:name w:val="Title 2"/>
    <w:basedOn w:val="Normal"/>
    <w:uiPriority w:val="5"/>
    <w:rsid w:val="0092194C"/>
    <w:pPr>
      <w:jc w:val="center"/>
    </w:pPr>
    <w:rPr>
      <w:u w:val="single"/>
    </w:rPr>
  </w:style>
  <w:style w:type="paragraph" w:customStyle="1" w:styleId="Title3">
    <w:name w:val="Title 3"/>
    <w:basedOn w:val="Normal"/>
    <w:uiPriority w:val="5"/>
    <w:rsid w:val="0092194C"/>
    <w:pPr>
      <w:jc w:val="center"/>
    </w:pPr>
    <w:rPr>
      <w:i/>
    </w:rPr>
  </w:style>
  <w:style w:type="paragraph" w:customStyle="1" w:styleId="TitleCountry">
    <w:name w:val="Title Country"/>
    <w:basedOn w:val="Normal"/>
    <w:uiPriority w:val="5"/>
    <w:rsid w:val="0092194C"/>
    <w:pPr>
      <w:jc w:val="center"/>
    </w:pPr>
    <w:rPr>
      <w:caps/>
    </w:rPr>
  </w:style>
  <w:style w:type="paragraph" w:styleId="TOC1">
    <w:name w:val="toc 1"/>
    <w:basedOn w:val="Normal"/>
    <w:next w:val="Normal"/>
    <w:autoRedefine/>
    <w:uiPriority w:val="6"/>
    <w:rsid w:val="0092194C"/>
    <w:pPr>
      <w:tabs>
        <w:tab w:val="right" w:leader="dot" w:pos="9072"/>
      </w:tabs>
      <w:spacing w:before="60" w:after="60"/>
      <w:ind w:left="720" w:right="720" w:hanging="720"/>
      <w:jc w:val="left"/>
    </w:pPr>
    <w:rPr>
      <w:b/>
      <w:caps/>
    </w:rPr>
  </w:style>
  <w:style w:type="paragraph" w:styleId="TOC2">
    <w:name w:val="toc 2"/>
    <w:basedOn w:val="Normal"/>
    <w:next w:val="Normal"/>
    <w:autoRedefine/>
    <w:uiPriority w:val="6"/>
    <w:rsid w:val="0092194C"/>
    <w:pPr>
      <w:tabs>
        <w:tab w:val="right" w:leader="dot" w:pos="9072"/>
      </w:tabs>
      <w:spacing w:before="60" w:after="60"/>
      <w:ind w:left="720" w:right="720" w:hanging="720"/>
      <w:jc w:val="left"/>
    </w:pPr>
    <w:rPr>
      <w:smallCaps/>
    </w:rPr>
  </w:style>
  <w:style w:type="paragraph" w:styleId="TOC3">
    <w:name w:val="toc 3"/>
    <w:basedOn w:val="Normal"/>
    <w:next w:val="Normal"/>
    <w:autoRedefine/>
    <w:uiPriority w:val="6"/>
    <w:rsid w:val="0092194C"/>
    <w:pPr>
      <w:tabs>
        <w:tab w:val="right" w:leader="dot" w:pos="9072"/>
      </w:tabs>
      <w:spacing w:before="60" w:after="60"/>
      <w:ind w:left="720" w:right="720" w:hanging="720"/>
      <w:jc w:val="left"/>
    </w:pPr>
    <w:rPr>
      <w:b/>
    </w:rPr>
  </w:style>
  <w:style w:type="paragraph" w:styleId="TOC4">
    <w:name w:val="toc 4"/>
    <w:basedOn w:val="Normal"/>
    <w:next w:val="Normal"/>
    <w:autoRedefine/>
    <w:uiPriority w:val="6"/>
    <w:rsid w:val="0092194C"/>
    <w:pPr>
      <w:tabs>
        <w:tab w:val="right" w:leader="dot" w:pos="9072"/>
      </w:tabs>
      <w:spacing w:before="60" w:after="60"/>
      <w:ind w:left="720" w:right="720" w:hanging="720"/>
      <w:jc w:val="left"/>
    </w:pPr>
  </w:style>
  <w:style w:type="paragraph" w:styleId="TOC5">
    <w:name w:val="toc 5"/>
    <w:basedOn w:val="Normal"/>
    <w:next w:val="Normal"/>
    <w:autoRedefine/>
    <w:uiPriority w:val="6"/>
    <w:rsid w:val="0092194C"/>
    <w:pPr>
      <w:tabs>
        <w:tab w:val="right" w:leader="dot" w:pos="9072"/>
      </w:tabs>
      <w:spacing w:before="60" w:after="60"/>
      <w:ind w:left="720" w:right="720" w:hanging="720"/>
      <w:jc w:val="left"/>
    </w:pPr>
    <w:rPr>
      <w:i/>
    </w:rPr>
  </w:style>
  <w:style w:type="paragraph" w:styleId="TOC6">
    <w:name w:val="toc 6"/>
    <w:basedOn w:val="Normal"/>
    <w:next w:val="Normal"/>
    <w:autoRedefine/>
    <w:uiPriority w:val="6"/>
    <w:semiHidden/>
    <w:rsid w:val="0092194C"/>
    <w:pPr>
      <w:tabs>
        <w:tab w:val="right" w:leader="dot" w:pos="9072"/>
      </w:tabs>
      <w:spacing w:before="60" w:after="60"/>
      <w:ind w:left="720" w:right="720"/>
      <w:jc w:val="left"/>
    </w:pPr>
  </w:style>
  <w:style w:type="paragraph" w:styleId="TOC7">
    <w:name w:val="toc 7"/>
    <w:basedOn w:val="Normal"/>
    <w:next w:val="Normal"/>
    <w:autoRedefine/>
    <w:uiPriority w:val="6"/>
    <w:semiHidden/>
    <w:rsid w:val="0092194C"/>
    <w:pPr>
      <w:tabs>
        <w:tab w:val="right" w:leader="dot" w:pos="9072"/>
      </w:tabs>
      <w:spacing w:before="60" w:after="60"/>
      <w:ind w:left="1100" w:right="720"/>
      <w:jc w:val="left"/>
    </w:pPr>
  </w:style>
  <w:style w:type="paragraph" w:styleId="TOC8">
    <w:name w:val="toc 8"/>
    <w:basedOn w:val="Normal"/>
    <w:next w:val="Normal"/>
    <w:autoRedefine/>
    <w:uiPriority w:val="6"/>
    <w:semiHidden/>
    <w:rsid w:val="0092194C"/>
    <w:pPr>
      <w:tabs>
        <w:tab w:val="right" w:leader="dot" w:pos="9072"/>
      </w:tabs>
      <w:spacing w:before="60" w:after="60"/>
      <w:ind w:left="1321" w:right="720"/>
      <w:jc w:val="left"/>
    </w:pPr>
  </w:style>
  <w:style w:type="paragraph" w:styleId="TOC9">
    <w:name w:val="toc 9"/>
    <w:basedOn w:val="Normal"/>
    <w:next w:val="Normal"/>
    <w:autoRedefine/>
    <w:uiPriority w:val="6"/>
    <w:semiHidden/>
    <w:rsid w:val="0092194C"/>
    <w:pPr>
      <w:tabs>
        <w:tab w:val="right" w:leader="dot" w:pos="9072"/>
      </w:tabs>
      <w:spacing w:before="60" w:after="60"/>
      <w:ind w:left="1542" w:right="720"/>
      <w:jc w:val="left"/>
    </w:pPr>
  </w:style>
  <w:style w:type="paragraph" w:styleId="Index1">
    <w:name w:val="index 1"/>
    <w:basedOn w:val="Normal"/>
    <w:next w:val="Normal"/>
    <w:autoRedefine/>
    <w:uiPriority w:val="99"/>
    <w:semiHidden/>
    <w:unhideWhenUsed/>
    <w:rsid w:val="00890F2D"/>
    <w:pPr>
      <w:tabs>
        <w:tab w:val="clear" w:pos="720"/>
      </w:tabs>
      <w:ind w:left="220" w:hanging="220"/>
    </w:pPr>
  </w:style>
  <w:style w:type="paragraph" w:styleId="IndexHeading">
    <w:name w:val="index heading"/>
    <w:basedOn w:val="Normal"/>
    <w:next w:val="Index1"/>
    <w:semiHidden/>
    <w:rsid w:val="00890F2D"/>
    <w:rPr>
      <w:lang w:eastAsia="en-US"/>
    </w:rPr>
  </w:style>
  <w:style w:type="character" w:styleId="Hyperlink">
    <w:name w:val="Hyperlink"/>
    <w:uiPriority w:val="99"/>
    <w:unhideWhenUsed/>
    <w:rsid w:val="00060385"/>
    <w:rPr>
      <w:color w:val="0000FF"/>
      <w:u w:val="single"/>
    </w:rPr>
  </w:style>
  <w:style w:type="table" w:styleId="TableElegant">
    <w:name w:val="Table Elegant"/>
    <w:basedOn w:val="TableNormal"/>
    <w:rsid w:val="0019447C"/>
    <w:pPr>
      <w:tabs>
        <w:tab w:val="left" w:pos="720"/>
      </w:tabs>
      <w:jc w:val="both"/>
    </w:pPr>
    <w:rPr>
      <w:rFonts w:eastAsia="Times New Roman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C5796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5796F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95817"/>
    <w:pPr>
      <w:tabs>
        <w:tab w:val="clear" w:pos="720"/>
      </w:tabs>
      <w:ind w:left="720"/>
      <w:jc w:val="left"/>
    </w:pPr>
    <w:rPr>
      <w:rFonts w:ascii="Calibri" w:eastAsia="Calibri" w:hAnsi="Calibri" w:cs="Calibri"/>
      <w:szCs w:val="22"/>
    </w:rPr>
  </w:style>
  <w:style w:type="table" w:styleId="TableGrid">
    <w:name w:val="Table Grid"/>
    <w:basedOn w:val="TableNormal"/>
    <w:uiPriority w:val="59"/>
    <w:rsid w:val="00527B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uiPriority w:val="99"/>
    <w:semiHidden/>
    <w:unhideWhenUsed/>
    <w:rsid w:val="00BB7E46"/>
    <w:rPr>
      <w:color w:val="808080"/>
      <w:shd w:val="clear" w:color="auto" w:fill="E6E6E6"/>
    </w:rPr>
  </w:style>
  <w:style w:type="character" w:styleId="CommentReference">
    <w:name w:val="annotation reference"/>
    <w:uiPriority w:val="99"/>
    <w:semiHidden/>
    <w:unhideWhenUsed/>
    <w:rsid w:val="00BB7E4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B7E46"/>
    <w:rPr>
      <w:rFonts w:eastAsia="PMingLiU"/>
      <w:sz w:val="20"/>
      <w:lang w:eastAsia="en-US"/>
    </w:rPr>
  </w:style>
  <w:style w:type="character" w:customStyle="1" w:styleId="CommentTextChar">
    <w:name w:val="Comment Text Char"/>
    <w:link w:val="CommentText"/>
    <w:uiPriority w:val="99"/>
    <w:rsid w:val="00BB7E46"/>
    <w:rPr>
      <w:rFonts w:eastAsia="PMingLiU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2705F"/>
    <w:rPr>
      <w:rFonts w:eastAsia="Times New Roman"/>
      <w:b/>
      <w:bCs/>
      <w:lang w:eastAsia="en-GB"/>
    </w:rPr>
  </w:style>
  <w:style w:type="character" w:customStyle="1" w:styleId="CommentSubjectChar">
    <w:name w:val="Comment Subject Char"/>
    <w:link w:val="CommentSubject"/>
    <w:uiPriority w:val="99"/>
    <w:semiHidden/>
    <w:rsid w:val="0002705F"/>
    <w:rPr>
      <w:rFonts w:eastAsia="Times New Roman"/>
      <w:b/>
      <w:bCs/>
      <w:lang w:val="en-GB" w:eastAsia="en-GB"/>
    </w:rPr>
  </w:style>
  <w:style w:type="paragraph" w:styleId="Revision">
    <w:name w:val="Revision"/>
    <w:hidden/>
    <w:uiPriority w:val="99"/>
    <w:semiHidden/>
    <w:rsid w:val="0002705F"/>
    <w:rPr>
      <w:rFonts w:eastAsia="Times New Roman"/>
      <w:sz w:val="22"/>
      <w:lang w:val="en-GB" w:eastAsia="en-GB"/>
    </w:rPr>
  </w:style>
  <w:style w:type="table" w:customStyle="1" w:styleId="WTOTable1">
    <w:name w:val="WTOTable1"/>
    <w:basedOn w:val="TableNormal"/>
    <w:uiPriority w:val="99"/>
    <w:rsid w:val="00A62CD3"/>
    <w:rPr>
      <w:rFonts w:ascii="Verdana" w:hAnsi="Verdana"/>
      <w:sz w:val="16"/>
      <w:lang w:val="en-GB"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490F7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7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4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8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7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6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titus xmlns="http://schemas.titus.com/TitusProperties/">
  <TitusGUID xmlns="">9aefacc4-3bdd-4f69-9dc5-2ae07d51bf34</TitusGUID>
  <TitusMetadata xmlns="">eyJucyI6Imh0dHA6XC9cL3d3dy50aXR1cy5jb21cL25zXC9Xb3JsZCBUcmFkZSBPcmdhbml6YXRpb24iLCJwcm9wcyI6W3sibiI6IldUT0NMQVNTSUZJQ0FUSU9OIiwidmFscyI6W3sidmFsdWUiOiJOT1QgV09SSy1SRUxBVEVEIn1dfV19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1f5d6df-504a-480a-90af-070c8f674977" xsi:nil="true"/>
    <lcf76f155ced4ddcb4097134ff3c332f xmlns="b780ed92-a65a-4997-aaa5-cf0d53987fa9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B844A35F63834FBE653DE3E4DC301A" ma:contentTypeVersion="7" ma:contentTypeDescription="Crie um novo documento." ma:contentTypeScope="" ma:versionID="2998c9647430fdd7901b4cc45c34cc5c">
  <xsd:schema xmlns:xsd="http://www.w3.org/2001/XMLSchema" xmlns:xs="http://www.w3.org/2001/XMLSchema" xmlns:p="http://schemas.microsoft.com/office/2006/metadata/properties" xmlns:ns2="6ade6551-29d1-4f87-9430-cb44f82e3359" xmlns:ns3="920f825e-d284-4e86-ae9b-448c8e7a12c8" xmlns:ns4="b780ed92-a65a-4997-aaa5-cf0d53987fa9" xmlns:ns5="51f5d6df-504a-480a-90af-070c8f674977" targetNamespace="http://schemas.microsoft.com/office/2006/metadata/properties" ma:root="true" ma:fieldsID="c33135a1346024e4389503fc1e167fa0" ns2:_="" ns3:_="" ns4:_="" ns5:_="">
    <xsd:import namespace="6ade6551-29d1-4f87-9430-cb44f82e3359"/>
    <xsd:import namespace="920f825e-d284-4e86-ae9b-448c8e7a12c8"/>
    <xsd:import namespace="b780ed92-a65a-4997-aaa5-cf0d53987fa9"/>
    <xsd:import namespace="51f5d6df-504a-480a-90af-070c8f674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e6551-29d1-4f87-9430-cb44f82e3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0f825e-d284-4e86-ae9b-448c8e7a12c8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80ed92-a65a-4997-aaa5-cf0d53987fa9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39d7e3e-2180-4bf4-896a-658d90d14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f5d6df-504a-480a-90af-070c8f674977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8841d0a4-8363-405c-aab4-181f76ea59ab}" ma:internalName="TaxCatchAll" ma:showField="CatchAllData" ma:web="51f5d6df-504a-480a-90af-070c8f674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118997-B2A1-4A53-BDBF-88558D4BD00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908D06D7-458D-4897-AFF9-D86DB3CF47D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C00FC8F-A69F-4769-86FB-700876229073}">
  <ds:schemaRefs>
    <ds:schemaRef ds:uri="http://schemas.microsoft.com/office/2006/metadata/properties"/>
    <ds:schemaRef ds:uri="http://schemas.microsoft.com/office/infopath/2007/PartnerControls"/>
    <ds:schemaRef ds:uri="51f5d6df-504a-480a-90af-070c8f674977"/>
    <ds:schemaRef ds:uri="b780ed92-a65a-4997-aaa5-cf0d53987fa9"/>
  </ds:schemaRefs>
</ds:datastoreItem>
</file>

<file path=customXml/itemProps4.xml><?xml version="1.0" encoding="utf-8"?>
<ds:datastoreItem xmlns:ds="http://schemas.openxmlformats.org/officeDocument/2006/customXml" ds:itemID="{FFF7AC97-3B3A-4C6B-9F9E-18A513B7F0C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9BC4127-3EB4-42A6-8BCA-B21EEA855C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ade6551-29d1-4f87-9430-cb44f82e3359"/>
    <ds:schemaRef ds:uri="920f825e-d284-4e86-ae9b-448c8e7a12c8"/>
    <ds:schemaRef ds:uri="b780ed92-a65a-4997-aaa5-cf0d53987fa9"/>
    <ds:schemaRef ds:uri="51f5d6df-504a-480a-90af-070c8f6749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578</Words>
  <Characters>3227</Characters>
  <Application>Microsoft Office Word</Application>
  <DocSecurity>0</DocSecurity>
  <Lines>146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WTO</Company>
  <LinksUpToDate>false</LinksUpToDate>
  <CharactersWithSpaces>3694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Alcala, Rolando</dc:creator>
  <cp:lastModifiedBy>Alcala, Rolando</cp:lastModifiedBy>
  <cp:revision>2</cp:revision>
  <cp:lastPrinted>2022-04-07T06:47:00Z</cp:lastPrinted>
  <dcterms:created xsi:type="dcterms:W3CDTF">2026-08-13T14:08:00Z</dcterms:created>
  <dcterms:modified xsi:type="dcterms:W3CDTF">2026-08-13T14:08:00Z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9aefacc4-3bdd-4f69-9dc5-2ae07d51bf34</vt:lpwstr>
  </property>
  <property fmtid="{D5CDD505-2E9C-101B-9397-08002B2CF9AE}" pid="3" name="GrammarlyDocumentId">
    <vt:lpwstr>9613c7420e21534ff297ad3c4773fce57db71a9948b1a463399d699f0e55f09f</vt:lpwstr>
  </property>
  <property fmtid="{D5CDD505-2E9C-101B-9397-08002B2CF9AE}" pid="4" name="WTOCLASSIFICATION">
    <vt:lpwstr>NOT WORK-RELATED</vt:lpwstr>
  </property>
  <property fmtid="{D5CDD505-2E9C-101B-9397-08002B2CF9AE}" pid="5" name="ContentTypeId">
    <vt:lpwstr>0x01010080B844A35F63834FBE653DE3E4DC301A</vt:lpwstr>
  </property>
  <property fmtid="{D5CDD505-2E9C-101B-9397-08002B2CF9AE}" pid="6" name="MediaServiceImageTags">
    <vt:lpwstr/>
  </property>
</Properties>
</file>